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8CED" w14:textId="77777777" w:rsidR="0064718B" w:rsidRDefault="0071096F">
      <w:pPr>
        <w:spacing w:after="120"/>
        <w:ind w:left="6464"/>
        <w:jc w:val="center"/>
      </w:pPr>
      <w:r>
        <w:t>Приложение № 2</w:t>
      </w:r>
      <w:r>
        <w:br/>
        <w:t>к приказу Минэкономразвития России</w:t>
      </w:r>
      <w:r>
        <w:br/>
        <w:t>от 23 апреля 2015 г. № 254</w:t>
      </w:r>
    </w:p>
    <w:p w14:paraId="32B6421B" w14:textId="77777777" w:rsidR="0064718B" w:rsidRDefault="0071096F">
      <w:pPr>
        <w:spacing w:after="180"/>
        <w:ind w:left="6464"/>
        <w:jc w:val="center"/>
        <w:rPr>
          <w:sz w:val="18"/>
          <w:szCs w:val="18"/>
        </w:rPr>
      </w:pPr>
      <w:r>
        <w:rPr>
          <w:sz w:val="18"/>
          <w:szCs w:val="18"/>
        </w:rPr>
        <w:t>(в ред. Приказа Минэкономразвития России от 09.08.2018 № 418)</w:t>
      </w:r>
    </w:p>
    <w:p w14:paraId="1512CFC4" w14:textId="77777777" w:rsidR="0064718B" w:rsidRDefault="0071096F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Извещение о проведении заседания согласительной комиссии</w:t>
      </w:r>
      <w:r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p w14:paraId="0DB95066" w14:textId="77777777" w:rsidR="0064718B" w:rsidRDefault="0071096F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размещения в печатном средстве массовой информации и сетевом издании,</w:t>
      </w:r>
      <w:r>
        <w:rPr>
          <w:b/>
          <w:bCs/>
          <w:sz w:val="24"/>
          <w:szCs w:val="24"/>
        </w:rPr>
        <w:br/>
        <w:t>на официальном сайте в информационно-телекоммуникационной сети «Интернет»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64718B" w14:paraId="60E4DEDB" w14:textId="77777777">
        <w:tc>
          <w:tcPr>
            <w:tcW w:w="9980" w:type="dxa"/>
            <w:gridSpan w:val="42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194E0364" w14:textId="77777777" w:rsidR="0064718B" w:rsidRDefault="0071096F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64718B" w14:paraId="70378184" w14:textId="77777777">
        <w:tc>
          <w:tcPr>
            <w:tcW w:w="9980" w:type="dxa"/>
            <w:gridSpan w:val="42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bottom"/>
          </w:tcPr>
          <w:p w14:paraId="474654FE" w14:textId="77777777" w:rsidR="0064718B" w:rsidRDefault="0071096F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64718B" w14:paraId="38032DD6" w14:textId="77777777">
        <w:tc>
          <w:tcPr>
            <w:tcW w:w="3572" w:type="dxa"/>
            <w:gridSpan w:val="26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14:paraId="1C709EB7" w14:textId="77777777" w:rsidR="0064718B" w:rsidRDefault="0071096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27858C67" w14:textId="77777777" w:rsidR="0064718B" w:rsidRDefault="00710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Брянская область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14:paraId="49680E8E" w14:textId="77777777" w:rsidR="0064718B" w:rsidRDefault="00710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64718B" w14:paraId="31F89A54" w14:textId="77777777">
        <w:tc>
          <w:tcPr>
            <w:tcW w:w="3232" w:type="dxa"/>
            <w:gridSpan w:val="24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14:paraId="6D0232D2" w14:textId="77777777" w:rsidR="0064718B" w:rsidRDefault="0071096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08649874" w14:textId="77777777" w:rsidR="0064718B" w:rsidRDefault="00710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36E86">
              <w:rPr>
                <w:sz w:val="24"/>
                <w:szCs w:val="24"/>
              </w:rPr>
              <w:t>Жирятинский</w:t>
            </w:r>
            <w:r>
              <w:rPr>
                <w:sz w:val="24"/>
                <w:szCs w:val="24"/>
              </w:rPr>
              <w:t xml:space="preserve"> муниципальный </w:t>
            </w:r>
            <w:r w:rsidR="00536E86">
              <w:rPr>
                <w:sz w:val="24"/>
                <w:szCs w:val="24"/>
              </w:rPr>
              <w:t>район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14:paraId="16395EDA" w14:textId="77777777" w:rsidR="0064718B" w:rsidRDefault="00710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64718B" w14:paraId="70ACF4C2" w14:textId="77777777">
        <w:tc>
          <w:tcPr>
            <w:tcW w:w="2155" w:type="dxa"/>
            <w:gridSpan w:val="14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14:paraId="294546C8" w14:textId="77777777" w:rsidR="0064718B" w:rsidRDefault="0071096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61B93E52" w14:textId="77777777" w:rsidR="0064718B" w:rsidRDefault="00710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36E86">
              <w:rPr>
                <w:sz w:val="24"/>
                <w:szCs w:val="24"/>
              </w:rPr>
              <w:t>с.Жирятино</w:t>
            </w:r>
            <w:r w:rsidR="00CF23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14:paraId="1A98BD90" w14:textId="77777777" w:rsidR="0064718B" w:rsidRDefault="00710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64718B" w14:paraId="68ACA9C1" w14:textId="77777777">
        <w:tc>
          <w:tcPr>
            <w:tcW w:w="9980" w:type="dxa"/>
            <w:gridSpan w:val="4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3636A034" w14:textId="77777777" w:rsidR="0064718B" w:rsidRDefault="0071096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f9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64718B" w14:paraId="43394B87" w14:textId="77777777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14:paraId="42F93A2A" w14:textId="77777777" w:rsidR="0064718B" w:rsidRDefault="0064718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E392A0F" w14:textId="77777777" w:rsidR="0064718B" w:rsidRPr="00924FAB" w:rsidRDefault="0075707C" w:rsidP="00924FAB">
            <w:pPr>
              <w:rPr>
                <w:sz w:val="24"/>
                <w:szCs w:val="24"/>
                <w:lang w:val="en-US"/>
              </w:rPr>
            </w:pPr>
            <w:r w:rsidRPr="000E7E88">
              <w:rPr>
                <w:sz w:val="24"/>
                <w:szCs w:val="24"/>
              </w:rPr>
              <w:t>32:07:0180704,   32:07:0180705; 32:07:0180706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14:paraId="220F6242" w14:textId="77777777" w:rsidR="0064718B" w:rsidRDefault="0064718B">
            <w:pPr>
              <w:rPr>
                <w:sz w:val="24"/>
                <w:szCs w:val="24"/>
              </w:rPr>
            </w:pPr>
          </w:p>
        </w:tc>
      </w:tr>
      <w:tr w:rsidR="0064718B" w14:paraId="50101ED0" w14:textId="77777777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14:paraId="081353D0" w14:textId="77777777" w:rsidR="0064718B" w:rsidRDefault="0064718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6882F6E7" w14:textId="77777777" w:rsidR="0064718B" w:rsidRPr="00924FAB" w:rsidRDefault="0071096F" w:rsidP="00924F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5707C">
              <w:rPr>
                <w:sz w:val="24"/>
                <w:szCs w:val="24"/>
              </w:rPr>
              <w:t>село Жирятино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14:paraId="0346D96F" w14:textId="77777777" w:rsidR="0064718B" w:rsidRDefault="0064718B">
            <w:pPr>
              <w:rPr>
                <w:sz w:val="24"/>
                <w:szCs w:val="24"/>
              </w:rPr>
            </w:pPr>
          </w:p>
        </w:tc>
      </w:tr>
      <w:tr w:rsidR="0064718B" w14:paraId="10CA1C75" w14:textId="77777777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157AE0D8" w14:textId="77777777" w:rsidR="0064718B" w:rsidRDefault="0064718B"/>
        </w:tc>
        <w:tc>
          <w:tcPr>
            <w:tcW w:w="9640" w:type="dxa"/>
            <w:gridSpan w:val="3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106954" w14:textId="77777777" w:rsidR="0064718B" w:rsidRDefault="00710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5EA59175" w14:textId="77777777" w:rsidR="0064718B" w:rsidRDefault="0064718B"/>
        </w:tc>
      </w:tr>
      <w:tr w:rsidR="0064718B" w14:paraId="006A771F" w14:textId="77777777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14:paraId="34B27E02" w14:textId="77777777" w:rsidR="0064718B" w:rsidRDefault="0064718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3E98F3D6" w14:textId="77777777" w:rsidR="0064718B" w:rsidRDefault="0064718B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14:paraId="0CCF1BCE" w14:textId="77777777" w:rsidR="0064718B" w:rsidRDefault="0064718B">
            <w:pPr>
              <w:rPr>
                <w:sz w:val="24"/>
                <w:szCs w:val="24"/>
              </w:rPr>
            </w:pPr>
          </w:p>
        </w:tc>
      </w:tr>
      <w:tr w:rsidR="0064718B" w14:paraId="20E2FD94" w14:textId="77777777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0F68861B" w14:textId="77777777" w:rsidR="0064718B" w:rsidRDefault="0064718B"/>
        </w:tc>
        <w:tc>
          <w:tcPr>
            <w:tcW w:w="9640" w:type="dxa"/>
            <w:gridSpan w:val="3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7ED62DF" w14:textId="77777777" w:rsidR="0064718B" w:rsidRDefault="00710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f9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28F6D8AC" w14:textId="77777777" w:rsidR="0064718B" w:rsidRDefault="0064718B"/>
        </w:tc>
      </w:tr>
      <w:tr w:rsidR="0064718B" w14:paraId="4DD34213" w14:textId="77777777">
        <w:tc>
          <w:tcPr>
            <w:tcW w:w="9980" w:type="dxa"/>
            <w:gridSpan w:val="4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bottom"/>
          </w:tcPr>
          <w:p w14:paraId="3F26C7FE" w14:textId="77777777" w:rsidR="0064718B" w:rsidRDefault="0071096F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договором на выполнение комплексных кадастровых работ</w:t>
            </w:r>
          </w:p>
        </w:tc>
      </w:tr>
      <w:tr w:rsidR="0064718B" w14:paraId="76860B6D" w14:textId="77777777">
        <w:tc>
          <w:tcPr>
            <w:tcW w:w="465" w:type="dxa"/>
            <w:gridSpan w:val="5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14:paraId="3C9AB4D6" w14:textId="77777777" w:rsidR="0064718B" w:rsidRDefault="0071096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61838BB" w14:textId="77777777" w:rsidR="0064718B" w:rsidRDefault="00710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3A45203F" w14:textId="77777777" w:rsidR="0064718B" w:rsidRDefault="00710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7661">
              <w:rPr>
                <w:sz w:val="24"/>
                <w:szCs w:val="24"/>
              </w:rPr>
              <w:t>9</w:t>
            </w:r>
          </w:p>
        </w:tc>
        <w:tc>
          <w:tcPr>
            <w:tcW w:w="22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8F2E137" w14:textId="77777777" w:rsidR="0064718B" w:rsidRDefault="00710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68B6A3AA" w14:textId="77777777" w:rsidR="0064718B" w:rsidRDefault="00D9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1B1A2CD" w14:textId="77777777" w:rsidR="0064718B" w:rsidRDefault="0064718B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56BF577B" w14:textId="77777777" w:rsidR="0064718B" w:rsidRDefault="00710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58BEEB1" w14:textId="77777777" w:rsidR="0064718B" w:rsidRDefault="00710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6450AA15" w14:textId="77777777" w:rsidR="0064718B" w:rsidRDefault="0071096F">
            <w:pPr>
              <w:jc w:val="center"/>
              <w:rPr>
                <w:sz w:val="24"/>
                <w:szCs w:val="24"/>
              </w:rPr>
            </w:pPr>
            <w:r>
              <w:t>б/н</w:t>
            </w:r>
          </w:p>
        </w:tc>
        <w:tc>
          <w:tcPr>
            <w:tcW w:w="317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14:paraId="0599C0CC" w14:textId="77777777" w:rsidR="0064718B" w:rsidRDefault="0071096F">
            <w:pPr>
              <w:rPr>
                <w:sz w:val="24"/>
                <w:szCs w:val="24"/>
              </w:rPr>
            </w:pPr>
            <w:r>
              <w:rPr>
                <w:rStyle w:val="af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64718B" w14:paraId="098CF11F" w14:textId="77777777">
        <w:tc>
          <w:tcPr>
            <w:tcW w:w="9980" w:type="dxa"/>
            <w:gridSpan w:val="4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bottom"/>
          </w:tcPr>
          <w:p w14:paraId="0F715314" w14:textId="77777777" w:rsidR="0064718B" w:rsidRDefault="0071096F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64718B" w14:paraId="62BFD6F0" w14:textId="77777777">
        <w:tc>
          <w:tcPr>
            <w:tcW w:w="9980" w:type="dxa"/>
            <w:gridSpan w:val="4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bottom"/>
          </w:tcPr>
          <w:p w14:paraId="7F0AF758" w14:textId="77777777" w:rsidR="0064718B" w:rsidRDefault="0071096F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64718B" w14:paraId="17CB2C32" w14:textId="77777777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14:paraId="74A5ABA5" w14:textId="77777777" w:rsidR="0064718B" w:rsidRDefault="0064718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640" w:type="dxa"/>
            <w:gridSpan w:val="3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12B6DFD1" w14:textId="77777777" w:rsidR="0064718B" w:rsidRDefault="0071096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Брянская область, </w:t>
            </w:r>
            <w:r w:rsidR="00D97661">
              <w:rPr>
                <w:sz w:val="24"/>
                <w:szCs w:val="24"/>
              </w:rPr>
              <w:t>Жирятинский район, с.Жирятино</w:t>
            </w:r>
            <w:r>
              <w:rPr>
                <w:sz w:val="24"/>
                <w:szCs w:val="24"/>
              </w:rPr>
              <w:t xml:space="preserve">, ул. </w:t>
            </w:r>
            <w:r w:rsidR="00D97661">
              <w:rPr>
                <w:sz w:val="24"/>
                <w:szCs w:val="24"/>
              </w:rPr>
              <w:t>Мира</w:t>
            </w:r>
            <w:r>
              <w:rPr>
                <w:sz w:val="24"/>
                <w:szCs w:val="24"/>
              </w:rPr>
              <w:t>, д.1</w:t>
            </w:r>
            <w:r w:rsidR="00D97661">
              <w:rPr>
                <w:sz w:val="24"/>
                <w:szCs w:val="24"/>
              </w:rPr>
              <w:t>0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14:paraId="0CB5069B" w14:textId="77777777" w:rsidR="0064718B" w:rsidRDefault="0064718B">
            <w:pPr>
              <w:rPr>
                <w:sz w:val="24"/>
                <w:szCs w:val="24"/>
              </w:rPr>
            </w:pPr>
          </w:p>
        </w:tc>
      </w:tr>
      <w:tr w:rsidR="0064718B" w14:paraId="268C1AAF" w14:textId="77777777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686B435E" w14:textId="77777777" w:rsidR="0064718B" w:rsidRDefault="0064718B"/>
        </w:tc>
        <w:tc>
          <w:tcPr>
            <w:tcW w:w="9640" w:type="dxa"/>
            <w:gridSpan w:val="3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0458BE" w14:textId="77777777" w:rsidR="0064718B" w:rsidRDefault="00710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1FCD6AEF" w14:textId="77777777" w:rsidR="0064718B" w:rsidRDefault="0064718B"/>
        </w:tc>
      </w:tr>
      <w:tr w:rsidR="0064718B" w14:paraId="59AFDA97" w14:textId="77777777">
        <w:tc>
          <w:tcPr>
            <w:tcW w:w="9980" w:type="dxa"/>
            <w:gridSpan w:val="4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bottom"/>
          </w:tcPr>
          <w:p w14:paraId="67E86677" w14:textId="77777777" w:rsidR="0064718B" w:rsidRDefault="0071096F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64718B" w14:paraId="37E4DBDC" w14:textId="77777777">
        <w:trPr>
          <w:cantSplit/>
        </w:trPr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14:paraId="4A61BA42" w14:textId="77777777" w:rsidR="0064718B" w:rsidRDefault="0064718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223342EE" w14:textId="77777777" w:rsidR="0064718B" w:rsidRDefault="00722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1083B" w:rsidRPr="000E7E88">
              <w:rPr>
                <w:sz w:val="24"/>
                <w:szCs w:val="24"/>
              </w:rPr>
              <w:t>дминистрации Жирятинского района</w:t>
            </w:r>
          </w:p>
        </w:tc>
        <w:tc>
          <w:tcPr>
            <w:tcW w:w="1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39B6CD8" w14:textId="77777777" w:rsidR="0064718B" w:rsidRDefault="0064718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1CAB5FC8" w14:textId="77777777" w:rsidR="0064718B" w:rsidRDefault="009E1771">
            <w:pPr>
              <w:jc w:val="center"/>
              <w:rPr>
                <w:sz w:val="24"/>
                <w:szCs w:val="24"/>
              </w:rPr>
            </w:pPr>
            <w:r w:rsidRPr="00CC0DDD">
              <w:rPr>
                <w:color w:val="1A1A1A"/>
                <w:sz w:val="24"/>
                <w:szCs w:val="24"/>
                <w:shd w:val="clear" w:color="auto" w:fill="FFFFFF"/>
              </w:rPr>
              <w:t>www.juratino.ru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14:paraId="75862FCE" w14:textId="77777777" w:rsidR="0064718B" w:rsidRDefault="00710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64718B" w14:paraId="5570E07C" w14:textId="77777777">
        <w:trPr>
          <w:cantSplit/>
        </w:trPr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61D361A9" w14:textId="77777777" w:rsidR="0064718B" w:rsidRDefault="0064718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5668F7" w14:textId="77777777" w:rsidR="0064718B" w:rsidRDefault="00710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F0573AA" w14:textId="77777777" w:rsidR="0064718B" w:rsidRDefault="0064718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F3339D7" w14:textId="77777777" w:rsidR="0064718B" w:rsidRDefault="00710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1B3EDB54" w14:textId="77777777" w:rsidR="0064718B" w:rsidRDefault="0064718B">
            <w:pPr>
              <w:rPr>
                <w:i/>
                <w:iCs/>
              </w:rPr>
            </w:pPr>
          </w:p>
        </w:tc>
      </w:tr>
      <w:tr w:rsidR="0064718B" w14:paraId="6C37A87E" w14:textId="77777777">
        <w:trPr>
          <w:cantSplit/>
        </w:trPr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14:paraId="6660CD03" w14:textId="77777777" w:rsidR="0064718B" w:rsidRDefault="0064718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2AA5CF5F" w14:textId="77777777" w:rsidR="0064718B" w:rsidRDefault="00A92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внутренней политики</w:t>
            </w:r>
            <w:r w:rsidR="0071096F">
              <w:rPr>
                <w:sz w:val="24"/>
                <w:szCs w:val="24"/>
              </w:rPr>
              <w:t xml:space="preserve"> Брянской области</w:t>
            </w:r>
          </w:p>
        </w:tc>
        <w:tc>
          <w:tcPr>
            <w:tcW w:w="1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6113CD7" w14:textId="77777777" w:rsidR="0064718B" w:rsidRDefault="0064718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4E57C8F7" w14:textId="77777777" w:rsidR="0064718B" w:rsidRPr="00A4058A" w:rsidRDefault="00A4058A">
            <w:pPr>
              <w:jc w:val="center"/>
              <w:rPr>
                <w:sz w:val="24"/>
                <w:szCs w:val="24"/>
              </w:rPr>
            </w:pPr>
            <w:r w:rsidRPr="00A4058A">
              <w:rPr>
                <w:sz w:val="24"/>
                <w:szCs w:val="24"/>
                <w:lang w:val="en-US"/>
              </w:rPr>
              <w:t>www.dvp32.ru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14:paraId="18C582CD" w14:textId="77777777" w:rsidR="0064718B" w:rsidRDefault="00710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64718B" w14:paraId="2818323B" w14:textId="77777777">
        <w:trPr>
          <w:cantSplit/>
        </w:trPr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2E47E88E" w14:textId="77777777" w:rsidR="0064718B" w:rsidRDefault="0064718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B14FF4" w14:textId="77777777" w:rsidR="0064718B" w:rsidRDefault="0071096F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854F83E" w14:textId="77777777" w:rsidR="0064718B" w:rsidRDefault="0064718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EC429A1" w14:textId="77777777" w:rsidR="0064718B" w:rsidRDefault="00710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067DEDCB" w14:textId="77777777" w:rsidR="0064718B" w:rsidRDefault="0064718B">
            <w:pPr>
              <w:rPr>
                <w:i/>
                <w:iCs/>
              </w:rPr>
            </w:pPr>
          </w:p>
        </w:tc>
      </w:tr>
      <w:tr w:rsidR="0064718B" w14:paraId="6EFFC974" w14:textId="77777777">
        <w:trPr>
          <w:cantSplit/>
        </w:trPr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14:paraId="434BBEBA" w14:textId="77777777" w:rsidR="0064718B" w:rsidRDefault="0064718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4BE0AF60" w14:textId="77777777" w:rsidR="0064718B" w:rsidRDefault="00710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Росреестра по Брянской области</w:t>
            </w:r>
          </w:p>
        </w:tc>
        <w:tc>
          <w:tcPr>
            <w:tcW w:w="1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5B4CC7F" w14:textId="77777777" w:rsidR="0064718B" w:rsidRDefault="0064718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0415D6B8" w14:textId="77777777" w:rsidR="0064718B" w:rsidRPr="00A4058A" w:rsidRDefault="00A4058A" w:rsidP="000A1FEA">
            <w:pPr>
              <w:jc w:val="center"/>
              <w:rPr>
                <w:sz w:val="24"/>
                <w:szCs w:val="24"/>
              </w:rPr>
            </w:pPr>
            <w:r w:rsidRPr="00A4058A">
              <w:rPr>
                <w:sz w:val="24"/>
                <w:szCs w:val="24"/>
                <w:lang w:val="en-US"/>
              </w:rPr>
              <w:t>www.rosreestr.ru</w:t>
            </w:r>
            <w:r w:rsidR="000A1FEA" w:rsidRPr="00A4058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14:paraId="54DAF542" w14:textId="77777777" w:rsidR="0064718B" w:rsidRDefault="00710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64718B" w14:paraId="41EE1097" w14:textId="77777777">
        <w:trPr>
          <w:cantSplit/>
        </w:trPr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65E0573B" w14:textId="77777777" w:rsidR="0064718B" w:rsidRDefault="0064718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7F6872" w14:textId="77777777" w:rsidR="0064718B" w:rsidRDefault="00710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4D6BA7A" w14:textId="77777777" w:rsidR="0064718B" w:rsidRDefault="0064718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CBCA4BA" w14:textId="77777777" w:rsidR="0064718B" w:rsidRDefault="00710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5C083535" w14:textId="77777777" w:rsidR="0064718B" w:rsidRDefault="0064718B">
            <w:pPr>
              <w:rPr>
                <w:i/>
                <w:iCs/>
              </w:rPr>
            </w:pPr>
          </w:p>
        </w:tc>
      </w:tr>
      <w:tr w:rsidR="0064718B" w14:paraId="2F129529" w14:textId="77777777">
        <w:trPr>
          <w:cantSplit/>
        </w:trPr>
        <w:tc>
          <w:tcPr>
            <w:tcW w:w="9980" w:type="dxa"/>
            <w:gridSpan w:val="4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bottom"/>
          </w:tcPr>
          <w:p w14:paraId="64FF3EA1" w14:textId="77777777" w:rsidR="0064718B" w:rsidRDefault="0071096F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CC0DDD" w14:paraId="473D9FBA" w14:textId="77777777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14:paraId="76F1043B" w14:textId="77777777" w:rsidR="00CC0DDD" w:rsidRDefault="00CC0DDD" w:rsidP="00CC0DD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173C506F" w14:textId="77777777" w:rsidR="00CC0DDD" w:rsidRPr="00924FAB" w:rsidRDefault="00CC0DDD" w:rsidP="00CC0DDD">
            <w:pPr>
              <w:rPr>
                <w:sz w:val="24"/>
                <w:szCs w:val="24"/>
                <w:lang w:val="en-US"/>
              </w:rPr>
            </w:pPr>
            <w:r w:rsidRPr="000E7E88">
              <w:rPr>
                <w:sz w:val="24"/>
                <w:szCs w:val="24"/>
              </w:rPr>
              <w:t>32:07:0180704,   32:07:0180705; 32:07:0180706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14:paraId="7FE675AE" w14:textId="77777777" w:rsidR="00CC0DDD" w:rsidRDefault="00CC0DDD" w:rsidP="00CC0DDD">
            <w:pPr>
              <w:rPr>
                <w:sz w:val="24"/>
                <w:szCs w:val="24"/>
              </w:rPr>
            </w:pPr>
          </w:p>
        </w:tc>
      </w:tr>
      <w:tr w:rsidR="00CC0DDD" w14:paraId="3208C85D" w14:textId="77777777">
        <w:tc>
          <w:tcPr>
            <w:tcW w:w="2438" w:type="dxa"/>
            <w:gridSpan w:val="18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14:paraId="222584CE" w14:textId="77777777" w:rsidR="00CC0DDD" w:rsidRDefault="00CC0DDD" w:rsidP="00CC0DD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14648B56" w14:textId="77777777" w:rsidR="00CC0DDD" w:rsidRDefault="00CC0DDD" w:rsidP="00CC0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Брянская область, Жирятинский район, с.Жирятино, ул.Мира, д.10, актовый зал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14:paraId="70421411" w14:textId="77777777" w:rsidR="00CC0DDD" w:rsidRDefault="00CC0DDD" w:rsidP="00CC0DDD">
            <w:pPr>
              <w:rPr>
                <w:sz w:val="24"/>
                <w:szCs w:val="24"/>
              </w:rPr>
            </w:pPr>
          </w:p>
        </w:tc>
      </w:tr>
      <w:tr w:rsidR="00CC0DDD" w14:paraId="5AA4F3F8" w14:textId="77777777"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14:paraId="15FB58C0" w14:textId="77777777" w:rsidR="00CC0DDD" w:rsidRDefault="00CC0DDD" w:rsidP="00CC0DD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68883BB" w14:textId="77777777" w:rsidR="00CC0DDD" w:rsidRDefault="00CC0DDD" w:rsidP="00CC0D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1E328FCD" w14:textId="77777777" w:rsidR="00CC0DDD" w:rsidRPr="00CC0DDD" w:rsidRDefault="00CC0DDD" w:rsidP="00CC0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1C69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4C37069" w14:textId="77777777" w:rsidR="00CC0DDD" w:rsidRDefault="00CC0DDD" w:rsidP="00CC0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28BC23D1" w14:textId="77777777" w:rsidR="00CC0DDD" w:rsidRPr="00924FAB" w:rsidRDefault="00CC0DDD" w:rsidP="00CC0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4B6E131" w14:textId="77777777" w:rsidR="00CC0DDD" w:rsidRDefault="00CC0DDD" w:rsidP="00CC0DD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06E9ED98" w14:textId="77777777" w:rsidR="00CC0DDD" w:rsidRDefault="00CC0DDD" w:rsidP="00CC0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539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74C9D0F" w14:textId="77777777" w:rsidR="00CC0DDD" w:rsidRDefault="00CC0DDD" w:rsidP="00CC0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3132352C" w14:textId="77777777" w:rsidR="00CC0DDD" w:rsidRDefault="00CC0DDD" w:rsidP="00CC0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E2EA1F6" w14:textId="77777777" w:rsidR="00CC0DDD" w:rsidRDefault="00CC0DDD" w:rsidP="00CC0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0E08576D" w14:textId="77777777" w:rsidR="00CC0DDD" w:rsidRDefault="00CC0DDD" w:rsidP="00CC0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14:paraId="710EAA37" w14:textId="77777777" w:rsidR="00CC0DDD" w:rsidRDefault="00CC0DDD" w:rsidP="00CC0DD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CC0DDD" w14:paraId="29BFF89A" w14:textId="77777777">
        <w:trPr>
          <w:cantSplit/>
        </w:trPr>
        <w:tc>
          <w:tcPr>
            <w:tcW w:w="9980" w:type="dxa"/>
            <w:gridSpan w:val="4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bottom"/>
          </w:tcPr>
          <w:p w14:paraId="053051D5" w14:textId="77777777" w:rsidR="00CC0DDD" w:rsidRDefault="00CC0DDD" w:rsidP="00CC0DD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CC0DDD" w14:paraId="51133CEC" w14:textId="77777777">
        <w:trPr>
          <w:cantSplit/>
        </w:trPr>
        <w:tc>
          <w:tcPr>
            <w:tcW w:w="9980" w:type="dxa"/>
            <w:gridSpan w:val="4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bottom"/>
          </w:tcPr>
          <w:p w14:paraId="44B0E378" w14:textId="77777777" w:rsidR="00CC0DDD" w:rsidRDefault="00CC0DDD" w:rsidP="00CC0DD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CC0DDD" w14:paraId="108B1759" w14:textId="77777777">
        <w:tc>
          <w:tcPr>
            <w:tcW w:w="352" w:type="dxa"/>
            <w:gridSpan w:val="4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14:paraId="6A150AC4" w14:textId="77777777" w:rsidR="00CC0DDD" w:rsidRDefault="00CC0DDD" w:rsidP="00CC0DD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44AE3A9" w14:textId="77777777" w:rsidR="00CC0DDD" w:rsidRDefault="00CC0DDD" w:rsidP="00CC0D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080C97CD" w14:textId="77777777" w:rsidR="00CC0DDD" w:rsidRDefault="006628F0" w:rsidP="00CC0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62838EF" w14:textId="77777777" w:rsidR="00CC0DDD" w:rsidRDefault="00CC0DDD" w:rsidP="00CC0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301D2222" w14:textId="77777777" w:rsidR="00CC0DDD" w:rsidRDefault="006628F0" w:rsidP="00CC0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8B34F1C" w14:textId="77777777" w:rsidR="00CC0DDD" w:rsidRDefault="00CC0DDD" w:rsidP="00CC0DD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41EEE06E" w14:textId="77777777" w:rsidR="00CC0DDD" w:rsidRDefault="00CC0DDD" w:rsidP="00CC0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424AE16" w14:textId="77777777" w:rsidR="00CC0DDD" w:rsidRDefault="00CC0DDD" w:rsidP="00CC0D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0E373878" w14:textId="77777777" w:rsidR="00CC0DDD" w:rsidRDefault="006628F0" w:rsidP="00CC0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77E0917" w14:textId="77777777" w:rsidR="00CC0DDD" w:rsidRDefault="00CC0DDD" w:rsidP="00CC0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392FABB8" w14:textId="77777777" w:rsidR="00CC0DDD" w:rsidRDefault="006628F0" w:rsidP="00CC0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4DB8F20" w14:textId="77777777" w:rsidR="00CC0DDD" w:rsidRDefault="00CC0DDD" w:rsidP="00CC0DD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260EC44D" w14:textId="77777777" w:rsidR="00CC0DDD" w:rsidRDefault="00CC0DDD" w:rsidP="00CC0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14:paraId="1F8D7340" w14:textId="77777777" w:rsidR="00CC0DDD" w:rsidRDefault="00CC0DDD" w:rsidP="00CC0DD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f9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CC0DDD" w14:paraId="01B452AC" w14:textId="77777777">
        <w:tc>
          <w:tcPr>
            <w:tcW w:w="352" w:type="dxa"/>
            <w:gridSpan w:val="4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14:paraId="430B748B" w14:textId="77777777" w:rsidR="00CC0DDD" w:rsidRDefault="00CC0DDD" w:rsidP="00CC0DD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982CFB7" w14:textId="77777777" w:rsidR="00CC0DDD" w:rsidRDefault="00CC0DDD" w:rsidP="00CC0D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1A676371" w14:textId="77777777" w:rsidR="00CC0DDD" w:rsidRDefault="00031C69" w:rsidP="00CC0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86F15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B5EB63A" w14:textId="77777777" w:rsidR="00CC0DDD" w:rsidRDefault="00CC0DDD" w:rsidP="00CC0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4B81902F" w14:textId="77777777" w:rsidR="00CC0DDD" w:rsidRDefault="00031C69" w:rsidP="00CC0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4852EFE" w14:textId="77777777" w:rsidR="00CC0DDD" w:rsidRDefault="00CC0DDD" w:rsidP="00CC0DD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4468B0E5" w14:textId="77777777" w:rsidR="00CC0DDD" w:rsidRDefault="00CC0DDD" w:rsidP="00CC0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F572D3C" w14:textId="77777777" w:rsidR="00CC0DDD" w:rsidRDefault="00CC0DDD" w:rsidP="00CC0D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4E6F5427" w14:textId="77777777" w:rsidR="00CC0DDD" w:rsidRDefault="00D86F15" w:rsidP="00CC0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FFC31AA" w14:textId="77777777" w:rsidR="00CC0DDD" w:rsidRDefault="00CC0DDD" w:rsidP="00CC0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290A03E7" w14:textId="77777777" w:rsidR="00CC0DDD" w:rsidRDefault="00D86F15" w:rsidP="00CC0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04470CA" w14:textId="77777777" w:rsidR="00CC0DDD" w:rsidRDefault="00CC0DDD" w:rsidP="00CC0DD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5CA7ADE1" w14:textId="77777777" w:rsidR="00CC0DDD" w:rsidRDefault="00CC0DDD" w:rsidP="00CC0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14:paraId="27C668EF" w14:textId="77777777" w:rsidR="00CC0DDD" w:rsidRDefault="00CC0DDD" w:rsidP="00CC0DD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A3286">
              <w:rPr>
                <w:sz w:val="24"/>
                <w:szCs w:val="24"/>
              </w:rPr>
              <w:t>.</w:t>
            </w:r>
            <w:r w:rsidRPr="006A3286">
              <w:rPr>
                <w:rStyle w:val="af9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CC0DDD" w14:paraId="548D770A" w14:textId="77777777">
        <w:trPr>
          <w:cantSplit/>
        </w:trPr>
        <w:tc>
          <w:tcPr>
            <w:tcW w:w="9980" w:type="dxa"/>
            <w:gridSpan w:val="4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bottom"/>
          </w:tcPr>
          <w:p w14:paraId="7DD44CA6" w14:textId="77777777" w:rsidR="00CC0DDD" w:rsidRDefault="00CC0DDD" w:rsidP="00CC0DD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f9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CC0DDD" w14:paraId="2E366F18" w14:textId="77777777">
        <w:tc>
          <w:tcPr>
            <w:tcW w:w="9980" w:type="dxa"/>
            <w:gridSpan w:val="4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C996B" w14:textId="77777777" w:rsidR="00CC0DDD" w:rsidRDefault="00CC0DDD" w:rsidP="00CC0DD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7950C1A9" w14:textId="77777777" w:rsidR="0064718B" w:rsidRPr="00722445" w:rsidRDefault="0064718B"/>
    <w:sectPr w:rsidR="0064718B" w:rsidRPr="00722445">
      <w:pgSz w:w="11906" w:h="16838"/>
      <w:pgMar w:top="851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DD404" w14:textId="77777777" w:rsidR="007C208B" w:rsidRDefault="007C208B">
      <w:r>
        <w:separator/>
      </w:r>
    </w:p>
  </w:endnote>
  <w:endnote w:type="continuationSeparator" w:id="0">
    <w:p w14:paraId="6FAA7DC2" w14:textId="77777777" w:rsidR="007C208B" w:rsidRDefault="007C208B">
      <w:r>
        <w:continuationSeparator/>
      </w:r>
    </w:p>
  </w:endnote>
  <w:endnote w:id="1">
    <w:p w14:paraId="50AFA9F3" w14:textId="77777777" w:rsidR="0064718B" w:rsidRDefault="0071096F">
      <w:pPr>
        <w:pStyle w:val="af7"/>
        <w:ind w:firstLine="567"/>
        <w:jc w:val="both"/>
      </w:pPr>
      <w:r>
        <w:rPr>
          <w:rStyle w:val="af9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14:paraId="7E17AC1C" w14:textId="77777777" w:rsidR="0064718B" w:rsidRDefault="0071096F">
      <w:pPr>
        <w:pStyle w:val="af7"/>
        <w:ind w:firstLine="567"/>
        <w:jc w:val="both"/>
      </w:pPr>
      <w:r>
        <w:rPr>
          <w:rStyle w:val="af9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14:paraId="6D32B065" w14:textId="77777777" w:rsidR="0064718B" w:rsidRDefault="0071096F">
      <w:pPr>
        <w:pStyle w:val="af7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14:paraId="4CA60734" w14:textId="77777777" w:rsidR="0064718B" w:rsidRDefault="0071096F">
      <w:pPr>
        <w:pStyle w:val="af7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14:paraId="186F411E" w14:textId="77777777" w:rsidR="0064718B" w:rsidRDefault="0071096F">
      <w:pPr>
        <w:pStyle w:val="af7"/>
        <w:ind w:firstLine="567"/>
        <w:jc w:val="both"/>
      </w:pPr>
      <w:r>
        <w:rPr>
          <w:rStyle w:val="af9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14:paraId="7F21CC99" w14:textId="77777777" w:rsidR="00CC0DDD" w:rsidRDefault="00CC0DDD">
      <w:pPr>
        <w:pStyle w:val="af7"/>
        <w:ind w:firstLine="567"/>
        <w:jc w:val="both"/>
      </w:pPr>
      <w:r>
        <w:rPr>
          <w:rStyle w:val="af9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 (15 рабочих дней).</w:t>
      </w:r>
    </w:p>
  </w:endnote>
  <w:endnote w:id="5">
    <w:p w14:paraId="4EB30C55" w14:textId="77777777" w:rsidR="00CC0DDD" w:rsidRDefault="00CC0DDD">
      <w:pPr>
        <w:pStyle w:val="af7"/>
        <w:ind w:firstLine="567"/>
        <w:jc w:val="both"/>
      </w:pPr>
      <w:r>
        <w:rPr>
          <w:rStyle w:val="af9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14:paraId="45ECF15F" w14:textId="77777777" w:rsidR="00CC0DDD" w:rsidRDefault="00CC0DDD">
      <w:pPr>
        <w:pStyle w:val="af7"/>
        <w:ind w:firstLine="567"/>
        <w:jc w:val="both"/>
      </w:pPr>
      <w:r>
        <w:rPr>
          <w:rStyle w:val="af9"/>
        </w:rPr>
        <w:t>6</w:t>
      </w:r>
      <w:r>
        <w:t> Федеральный закон от 24 июля 2007 г. № 221-ФЗ «О государственном кадастре недвижимости»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17440" w14:textId="77777777" w:rsidR="007C208B" w:rsidRDefault="007C208B">
      <w:r>
        <w:separator/>
      </w:r>
    </w:p>
  </w:footnote>
  <w:footnote w:type="continuationSeparator" w:id="0">
    <w:p w14:paraId="3E546805" w14:textId="77777777" w:rsidR="007C208B" w:rsidRDefault="007C2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8B"/>
    <w:rsid w:val="00031C69"/>
    <w:rsid w:val="000A1FEA"/>
    <w:rsid w:val="0031083B"/>
    <w:rsid w:val="004B47B1"/>
    <w:rsid w:val="00536E86"/>
    <w:rsid w:val="00615745"/>
    <w:rsid w:val="0064718B"/>
    <w:rsid w:val="006628F0"/>
    <w:rsid w:val="006A3286"/>
    <w:rsid w:val="0071096F"/>
    <w:rsid w:val="00722445"/>
    <w:rsid w:val="0075707C"/>
    <w:rsid w:val="007C208B"/>
    <w:rsid w:val="0086773E"/>
    <w:rsid w:val="008935D7"/>
    <w:rsid w:val="00924FAB"/>
    <w:rsid w:val="009915A6"/>
    <w:rsid w:val="009E1771"/>
    <w:rsid w:val="009F27BD"/>
    <w:rsid w:val="00A4058A"/>
    <w:rsid w:val="00A92311"/>
    <w:rsid w:val="00AB2834"/>
    <w:rsid w:val="00B264A8"/>
    <w:rsid w:val="00CC0DDD"/>
    <w:rsid w:val="00CF2372"/>
    <w:rsid w:val="00D278D0"/>
    <w:rsid w:val="00D86F15"/>
    <w:rsid w:val="00D97661"/>
    <w:rsid w:val="00E6351E"/>
    <w:rsid w:val="00EB1ECC"/>
    <w:rsid w:val="00F6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158B"/>
  <w15:docId w15:val="{2BBCDB5C-15C8-4242-838C-ADFA7DA8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header"/>
    <w:basedOn w:val="a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sz w:val="20"/>
      <w:szCs w:val="20"/>
    </w:rPr>
  </w:style>
  <w:style w:type="paragraph" w:styleId="af2">
    <w:name w:val="footer"/>
    <w:basedOn w:val="a"/>
    <w:link w:val="af3"/>
    <w:uiPriority w:val="99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sz w:val="20"/>
      <w:szCs w:val="20"/>
    </w:rPr>
  </w:style>
  <w:style w:type="paragraph" w:styleId="af4">
    <w:name w:val="footnote text"/>
    <w:basedOn w:val="a"/>
    <w:link w:val="af5"/>
    <w:uiPriority w:val="99"/>
  </w:style>
  <w:style w:type="character" w:customStyle="1" w:styleId="af5">
    <w:name w:val="Текст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7">
    <w:name w:val="endnote text"/>
    <w:basedOn w:val="a"/>
    <w:link w:val="af8"/>
    <w:uiPriority w:val="99"/>
  </w:style>
  <w:style w:type="character" w:customStyle="1" w:styleId="af8">
    <w:name w:val="Текст концевой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endnote reference"/>
    <w:basedOn w:val="a0"/>
    <w:uiPriority w:val="99"/>
    <w:rPr>
      <w:rFonts w:cs="Times New Roman"/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styleId="afc">
    <w:name w:val="FollowedHyperlink"/>
    <w:basedOn w:val="a0"/>
    <w:uiPriority w:val="99"/>
    <w:semiHidden/>
    <w:unhideWhenUsed/>
    <w:rsid w:val="00CF23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Администратор</cp:lastModifiedBy>
  <cp:revision>17</cp:revision>
  <dcterms:created xsi:type="dcterms:W3CDTF">2024-09-30T12:32:00Z</dcterms:created>
  <dcterms:modified xsi:type="dcterms:W3CDTF">2024-10-04T06:21:00Z</dcterms:modified>
</cp:coreProperties>
</file>