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B0CDF" w14:textId="7CF5C723" w:rsidR="006866EF" w:rsidRDefault="007932A1" w:rsidP="006866EF">
      <w:pPr>
        <w:pStyle w:val="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C0665" wp14:editId="601767CB">
                <wp:simplePos x="0" y="0"/>
                <wp:positionH relativeFrom="page">
                  <wp:posOffset>878840</wp:posOffset>
                </wp:positionH>
                <wp:positionV relativeFrom="paragraph">
                  <wp:posOffset>217170</wp:posOffset>
                </wp:positionV>
                <wp:extent cx="4726940" cy="288290"/>
                <wp:effectExtent l="2540" t="1270" r="444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9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EE2595" w14:textId="77777777" w:rsidR="006866EF" w:rsidRDefault="006866EF" w:rsidP="006866EF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DC0665" id="Rectangle 3" o:spid="_x0000_s1026" style="position:absolute;left:0;text-align:left;margin-left:69.2pt;margin-top:17.1pt;width:372.2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" filled="f" stroked="f" strokecolor="white" strokeweight="1pt">
                <v:textbox inset="1pt,1pt,1pt,1pt">
                  <w:txbxContent>
                    <w:p w14:paraId="69EE2595" w14:textId="77777777" w:rsidR="006866EF" w:rsidRDefault="006866EF" w:rsidP="006866EF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866EF">
        <w:t>АДМИНИСТРАЦИЯ ЖИРЯТИНСКОГО РАЙОНА</w:t>
      </w:r>
    </w:p>
    <w:p w14:paraId="19423774" w14:textId="77777777" w:rsidR="000960F1" w:rsidRDefault="000960F1" w:rsidP="000960F1">
      <w:pPr>
        <w:jc w:val="both"/>
        <w:rPr>
          <w:sz w:val="18"/>
          <w:szCs w:val="18"/>
        </w:rPr>
      </w:pPr>
    </w:p>
    <w:p w14:paraId="1C561604" w14:textId="4E868BA9" w:rsidR="000960F1" w:rsidRDefault="007932A1" w:rsidP="000960F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21C56E" wp14:editId="2E780C8F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6830" t="33020" r="29845" b="336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9F7D1A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" o:allowincell="f" strokeweight="4.5pt">
                <v:stroke linestyle="thickThin"/>
              </v:line>
            </w:pict>
          </mc:Fallback>
        </mc:AlternateContent>
      </w:r>
    </w:p>
    <w:p w14:paraId="2D9745C3" w14:textId="77777777" w:rsidR="000960F1" w:rsidRDefault="000960F1" w:rsidP="000960F1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1F5C070F" w14:textId="77777777" w:rsidR="000960F1" w:rsidRDefault="000960F1" w:rsidP="000960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28878D49" w14:textId="77777777" w:rsidR="000960F1" w:rsidRDefault="000960F1" w:rsidP="000960F1">
      <w:pPr>
        <w:jc w:val="center"/>
      </w:pPr>
    </w:p>
    <w:p w14:paraId="73440441" w14:textId="339F271A" w:rsidR="000960F1" w:rsidRDefault="007B17FA" w:rsidP="00811ED4">
      <w:pPr>
        <w:spacing w:line="276" w:lineRule="auto"/>
        <w:jc w:val="both"/>
      </w:pPr>
      <w:r>
        <w:t>от «</w:t>
      </w:r>
      <w:proofErr w:type="gramStart"/>
      <w:r w:rsidR="00435FD3">
        <w:t>29</w:t>
      </w:r>
      <w:r>
        <w:t xml:space="preserve">» </w:t>
      </w:r>
      <w:r w:rsidR="0067676B">
        <w:t xml:space="preserve"> </w:t>
      </w:r>
      <w:r w:rsidR="00993EDF">
        <w:t>но</w:t>
      </w:r>
      <w:r w:rsidR="006866EF">
        <w:t>ября</w:t>
      </w:r>
      <w:proofErr w:type="gramEnd"/>
      <w:r w:rsidR="00F754F1">
        <w:t xml:space="preserve"> 2024</w:t>
      </w:r>
      <w:r w:rsidR="000960F1">
        <w:t>г. №</w:t>
      </w:r>
      <w:r w:rsidR="00787B55">
        <w:t>310</w:t>
      </w:r>
      <w:bookmarkStart w:id="0" w:name="_GoBack"/>
      <w:bookmarkEnd w:id="0"/>
      <w:r w:rsidR="00435FD3">
        <w:t>/1</w:t>
      </w:r>
    </w:p>
    <w:p w14:paraId="1364308B" w14:textId="77777777" w:rsidR="000960F1" w:rsidRDefault="000960F1" w:rsidP="00811ED4">
      <w:pPr>
        <w:spacing w:line="276" w:lineRule="auto"/>
        <w:jc w:val="both"/>
      </w:pPr>
    </w:p>
    <w:p w14:paraId="17F25D1C" w14:textId="7A6ABF49" w:rsidR="0067060D" w:rsidRPr="0067060D" w:rsidRDefault="00691B5A" w:rsidP="0067060D">
      <w:pPr>
        <w:ind w:right="4194" w:firstLine="567"/>
        <w:jc w:val="both"/>
        <w:rPr>
          <w:bCs/>
        </w:rPr>
      </w:pPr>
      <w:r w:rsidRPr="00691B5A">
        <w:rPr>
          <w:rFonts w:eastAsia="Times New Roman"/>
          <w:color w:val="2C2D2E"/>
          <w:sz w:val="29"/>
          <w:szCs w:val="29"/>
        </w:rPr>
        <w:t>Об изменении существенных условий</w:t>
      </w:r>
      <w:r w:rsidRPr="00691B5A">
        <w:rPr>
          <w:rFonts w:eastAsia="Times New Roman"/>
          <w:color w:val="2C2D2E"/>
          <w:sz w:val="27"/>
          <w:szCs w:val="27"/>
        </w:rPr>
        <w:br/>
      </w:r>
      <w:r w:rsidRPr="00691B5A">
        <w:rPr>
          <w:rFonts w:eastAsia="Times New Roman"/>
          <w:color w:val="2C2D2E"/>
          <w:sz w:val="29"/>
          <w:szCs w:val="29"/>
        </w:rPr>
        <w:t>Муниципального контракта</w:t>
      </w:r>
      <w:r w:rsidRPr="00691B5A">
        <w:rPr>
          <w:color w:val="000000"/>
          <w:shd w:val="clear" w:color="auto" w:fill="FFFFFF"/>
        </w:rPr>
        <w:t xml:space="preserve"> </w:t>
      </w:r>
      <w:r w:rsidR="0067060D" w:rsidRPr="0067060D">
        <w:rPr>
          <w:bCs/>
          <w:color w:val="000000"/>
          <w:shd w:val="clear" w:color="auto" w:fill="FFFFFF"/>
        </w:rPr>
        <w:t xml:space="preserve">№ </w:t>
      </w:r>
      <w:r w:rsidR="0067060D" w:rsidRPr="0067060D">
        <w:rPr>
          <w:bCs/>
          <w:lang w:bidi="hi-IN"/>
        </w:rPr>
        <w:t>0127200000224005363</w:t>
      </w:r>
      <w:r w:rsidRPr="0067060D">
        <w:rPr>
          <w:bCs/>
          <w:lang w:bidi="hi-IN"/>
        </w:rPr>
        <w:t xml:space="preserve"> от 1</w:t>
      </w:r>
      <w:r w:rsidR="0067060D" w:rsidRPr="0067060D">
        <w:rPr>
          <w:bCs/>
          <w:lang w:bidi="hi-IN"/>
        </w:rPr>
        <w:t>4</w:t>
      </w:r>
      <w:r w:rsidRPr="0067060D">
        <w:rPr>
          <w:bCs/>
          <w:lang w:bidi="hi-IN"/>
        </w:rPr>
        <w:t>.</w:t>
      </w:r>
      <w:r w:rsidR="0067060D" w:rsidRPr="0067060D">
        <w:rPr>
          <w:bCs/>
          <w:lang w:bidi="hi-IN"/>
        </w:rPr>
        <w:t>10</w:t>
      </w:r>
      <w:r w:rsidRPr="0067060D">
        <w:rPr>
          <w:bCs/>
          <w:lang w:bidi="hi-IN"/>
        </w:rPr>
        <w:t>.2024 г.</w:t>
      </w:r>
      <w:r w:rsidR="0067060D">
        <w:rPr>
          <w:bCs/>
          <w:lang w:bidi="hi-IN"/>
        </w:rPr>
        <w:t xml:space="preserve"> </w:t>
      </w:r>
      <w:r w:rsidR="0067060D">
        <w:rPr>
          <w:bCs/>
        </w:rPr>
        <w:t>«</w:t>
      </w:r>
      <w:r w:rsidR="0067060D" w:rsidRPr="0067060D">
        <w:rPr>
          <w:bCs/>
          <w:shd w:val="clear" w:color="auto" w:fill="FFFFFF"/>
        </w:rPr>
        <w:t xml:space="preserve">Подготовка основания для создания </w:t>
      </w:r>
      <w:r w:rsidR="0067060D" w:rsidRPr="0067060D">
        <w:rPr>
          <w:bCs/>
        </w:rPr>
        <w:t>"умных" спортивных площадок, включая комплекс мероприятий</w:t>
      </w:r>
      <w:r w:rsidR="0067060D" w:rsidRPr="0067060D">
        <w:rPr>
          <w:bCs/>
          <w:shd w:val="clear" w:color="auto" w:fill="FFFFFF"/>
        </w:rPr>
        <w:t xml:space="preserve"> по благоустройству прилегающей территории ул. Садовая с. Жирятино Жирятинского района</w:t>
      </w:r>
      <w:r w:rsidR="00A137CF">
        <w:rPr>
          <w:bCs/>
          <w:shd w:val="clear" w:color="auto" w:fill="FFFFFF"/>
        </w:rPr>
        <w:t>»</w:t>
      </w:r>
      <w:r w:rsidR="0067060D" w:rsidRPr="0067060D">
        <w:rPr>
          <w:bCs/>
          <w:shd w:val="clear" w:color="auto" w:fill="FFFFFF"/>
        </w:rPr>
        <w:t xml:space="preserve"> Брянской области</w:t>
      </w:r>
      <w:r w:rsidR="0067060D">
        <w:rPr>
          <w:bCs/>
          <w:shd w:val="clear" w:color="auto" w:fill="FFFFFF"/>
        </w:rPr>
        <w:t xml:space="preserve">», </w:t>
      </w:r>
      <w:r w:rsidR="0067060D" w:rsidRPr="0067060D">
        <w:rPr>
          <w:bCs/>
        </w:rPr>
        <w:t>ИКЗ: 243321100070332110100100140034329244</w:t>
      </w:r>
    </w:p>
    <w:p w14:paraId="05A712F3" w14:textId="147642EE" w:rsidR="00691B5A" w:rsidRPr="00691B5A" w:rsidRDefault="00691B5A" w:rsidP="00691B5A">
      <w:pPr>
        <w:ind w:right="4194"/>
        <w:jc w:val="both"/>
      </w:pPr>
    </w:p>
    <w:p w14:paraId="7DCBFD03" w14:textId="7B068750" w:rsidR="0067676B" w:rsidRDefault="0067676B" w:rsidP="00811ED4">
      <w:pPr>
        <w:spacing w:line="276" w:lineRule="auto"/>
        <w:jc w:val="both"/>
      </w:pPr>
    </w:p>
    <w:p w14:paraId="3E7541AB" w14:textId="47CEC1D8" w:rsidR="00F4256B" w:rsidRPr="00944155" w:rsidRDefault="00691B5A" w:rsidP="00D73B36">
      <w:pPr>
        <w:ind w:right="83" w:firstLine="567"/>
        <w:jc w:val="both"/>
        <w:rPr>
          <w:color w:val="FF0000"/>
        </w:rPr>
      </w:pPr>
      <w:r w:rsidRPr="00691B5A">
        <w:rPr>
          <w:rFonts w:eastAsia="Times New Roman"/>
          <w:color w:val="2C2D2E"/>
          <w:sz w:val="29"/>
          <w:szCs w:val="29"/>
        </w:rPr>
        <w:t>В соответствии с частью 65.1 статьи 112 Федерального закона от</w:t>
      </w:r>
      <w:r w:rsidRPr="00691B5A">
        <w:rPr>
          <w:rFonts w:eastAsia="Times New Roman"/>
          <w:color w:val="2C2D2E"/>
          <w:sz w:val="27"/>
          <w:szCs w:val="27"/>
        </w:rPr>
        <w:br/>
      </w:r>
      <w:r w:rsidRPr="00691B5A">
        <w:rPr>
          <w:rFonts w:eastAsia="Times New Roman"/>
          <w:color w:val="2C2D2E"/>
          <w:sz w:val="29"/>
          <w:szCs w:val="29"/>
        </w:rPr>
        <w:t>05.04.2013г. No44-ФЗ «О контрактной системе в сфере закупок, товаров, работ</w:t>
      </w:r>
      <w:r w:rsidR="00F4256B">
        <w:rPr>
          <w:rFonts w:eastAsia="Times New Roman"/>
          <w:color w:val="2C2D2E"/>
          <w:sz w:val="29"/>
          <w:szCs w:val="29"/>
        </w:rPr>
        <w:t xml:space="preserve">, </w:t>
      </w:r>
      <w:r w:rsidRPr="00691B5A">
        <w:rPr>
          <w:rFonts w:eastAsia="Times New Roman"/>
          <w:color w:val="2C2D2E"/>
          <w:sz w:val="29"/>
          <w:szCs w:val="29"/>
        </w:rPr>
        <w:t>услуг для обеспечения государственных и муниципальных нужд»,</w:t>
      </w:r>
      <w:r w:rsidRPr="00691B5A">
        <w:rPr>
          <w:rFonts w:eastAsia="Times New Roman"/>
          <w:color w:val="2C2D2E"/>
          <w:sz w:val="27"/>
          <w:szCs w:val="27"/>
        </w:rPr>
        <w:br/>
      </w:r>
      <w:r w:rsidRPr="00691B5A">
        <w:rPr>
          <w:rFonts w:eastAsia="Times New Roman"/>
          <w:color w:val="2C2D2E"/>
          <w:sz w:val="29"/>
          <w:szCs w:val="29"/>
        </w:rPr>
        <w:t>руководствуясь п.1 ст.450 Гражданского кодекса Российской Федерации,</w:t>
      </w:r>
      <w:r w:rsidRPr="00691B5A">
        <w:rPr>
          <w:rFonts w:eastAsia="Times New Roman"/>
          <w:color w:val="2C2D2E"/>
          <w:sz w:val="27"/>
          <w:szCs w:val="27"/>
        </w:rPr>
        <w:br/>
      </w:r>
      <w:r w:rsidRPr="00691B5A">
        <w:rPr>
          <w:rFonts w:eastAsia="Times New Roman"/>
          <w:color w:val="2C2D2E"/>
          <w:sz w:val="29"/>
          <w:szCs w:val="29"/>
        </w:rPr>
        <w:t xml:space="preserve">Федеральным законом от 06.10.2003г. </w:t>
      </w:r>
      <w:r w:rsidR="000F6626">
        <w:rPr>
          <w:rFonts w:eastAsia="Times New Roman"/>
          <w:color w:val="2C2D2E"/>
          <w:sz w:val="29"/>
          <w:szCs w:val="29"/>
        </w:rPr>
        <w:t>№</w:t>
      </w:r>
      <w:r w:rsidRPr="00691B5A">
        <w:rPr>
          <w:rFonts w:eastAsia="Times New Roman"/>
          <w:color w:val="2C2D2E"/>
          <w:sz w:val="29"/>
          <w:szCs w:val="29"/>
        </w:rPr>
        <w:t xml:space="preserve"> 131 – ФЗ «Об общих принципах</w:t>
      </w:r>
      <w:r w:rsidRPr="00691B5A">
        <w:rPr>
          <w:rFonts w:eastAsia="Times New Roman"/>
          <w:color w:val="2C2D2E"/>
          <w:sz w:val="27"/>
          <w:szCs w:val="27"/>
        </w:rPr>
        <w:br/>
      </w:r>
      <w:r w:rsidRPr="00691B5A">
        <w:rPr>
          <w:rFonts w:eastAsia="Times New Roman"/>
          <w:color w:val="2C2D2E"/>
          <w:sz w:val="29"/>
          <w:szCs w:val="29"/>
        </w:rPr>
        <w:t xml:space="preserve">организации местного самоуправления в РФ», </w:t>
      </w:r>
      <w:r w:rsidR="00F4256B">
        <w:rPr>
          <w:rFonts w:eastAsia="Times New Roman"/>
          <w:color w:val="2C2D2E"/>
          <w:sz w:val="29"/>
          <w:szCs w:val="29"/>
        </w:rPr>
        <w:t xml:space="preserve">Постановлением </w:t>
      </w:r>
      <w:r w:rsidR="00F4256B" w:rsidRPr="00D73B36">
        <w:rPr>
          <w:rFonts w:eastAsia="Times New Roman"/>
          <w:color w:val="2C2D2E"/>
        </w:rPr>
        <w:t xml:space="preserve">администрации Жирятинского района </w:t>
      </w:r>
      <w:r w:rsidR="00F4256B" w:rsidRPr="00D73B36">
        <w:t>от «</w:t>
      </w:r>
      <w:r w:rsidR="00FB6FE6">
        <w:t>29</w:t>
      </w:r>
      <w:r w:rsidR="00F4256B" w:rsidRPr="00D73B36">
        <w:t>»  ноября 2024</w:t>
      </w:r>
      <w:r w:rsidR="000F6626">
        <w:t xml:space="preserve"> </w:t>
      </w:r>
      <w:r w:rsidR="00F4256B" w:rsidRPr="00D73B36">
        <w:t>г. №</w:t>
      </w:r>
      <w:r w:rsidR="00FB6FE6">
        <w:t>309/1</w:t>
      </w:r>
      <w:r w:rsidR="00F4256B" w:rsidRPr="00D73B36">
        <w:t xml:space="preserve"> Об утверждении порядка внесения изменений в существенные условия муниципального контракта, заключенного до 1 января 2025 года, </w:t>
      </w:r>
      <w:r w:rsidR="000F6626">
        <w:rPr>
          <w:rFonts w:eastAsia="Times New Roman"/>
          <w:color w:val="2C2D2E"/>
          <w:sz w:val="29"/>
          <w:szCs w:val="29"/>
        </w:rPr>
        <w:t>пунктом</w:t>
      </w:r>
      <w:r w:rsidR="000F6626" w:rsidRPr="00691B5A">
        <w:rPr>
          <w:rFonts w:eastAsia="Times New Roman"/>
          <w:color w:val="2C2D2E"/>
          <w:sz w:val="29"/>
          <w:szCs w:val="29"/>
        </w:rPr>
        <w:t xml:space="preserve"> </w:t>
      </w:r>
      <w:r w:rsidR="000F6626">
        <w:rPr>
          <w:rFonts w:eastAsia="Times New Roman"/>
          <w:color w:val="2C2D2E"/>
          <w:sz w:val="29"/>
          <w:szCs w:val="29"/>
        </w:rPr>
        <w:t xml:space="preserve">12.4 </w:t>
      </w:r>
      <w:r w:rsidR="00D73B36" w:rsidRPr="00691B5A">
        <w:rPr>
          <w:rFonts w:eastAsia="Times New Roman"/>
          <w:color w:val="2C2D2E"/>
          <w:sz w:val="29"/>
          <w:szCs w:val="29"/>
        </w:rPr>
        <w:t xml:space="preserve">Муниципального контракта </w:t>
      </w:r>
      <w:r w:rsidR="00D73B36" w:rsidRPr="00691B5A">
        <w:rPr>
          <w:color w:val="000000"/>
          <w:shd w:val="clear" w:color="auto" w:fill="FFFFFF"/>
        </w:rPr>
        <w:t xml:space="preserve">№ </w:t>
      </w:r>
      <w:r w:rsidR="00D73B36" w:rsidRPr="00691B5A">
        <w:rPr>
          <w:u w:val="single"/>
          <w:lang w:bidi="hi-IN"/>
        </w:rPr>
        <w:t xml:space="preserve">0127200000224002826 от 11.06.2024 г. </w:t>
      </w:r>
      <w:r w:rsidR="00A137CF">
        <w:rPr>
          <w:bCs/>
        </w:rPr>
        <w:t>«</w:t>
      </w:r>
      <w:r w:rsidR="00A137CF" w:rsidRPr="0067060D">
        <w:rPr>
          <w:bCs/>
          <w:shd w:val="clear" w:color="auto" w:fill="FFFFFF"/>
        </w:rPr>
        <w:t xml:space="preserve">Подготовка основания для создания </w:t>
      </w:r>
      <w:r w:rsidR="00A137CF" w:rsidRPr="0067060D">
        <w:rPr>
          <w:bCs/>
        </w:rPr>
        <w:t>"умных" спортивных площадок, включая комплекс мероприятий</w:t>
      </w:r>
      <w:r w:rsidR="00A137CF" w:rsidRPr="0067060D">
        <w:rPr>
          <w:bCs/>
          <w:shd w:val="clear" w:color="auto" w:fill="FFFFFF"/>
        </w:rPr>
        <w:t xml:space="preserve">   по благоустройству прилегающей территории ул. Садовая с. Жирятино Жирятинского района</w:t>
      </w:r>
      <w:r w:rsidR="00A137CF">
        <w:rPr>
          <w:bCs/>
          <w:shd w:val="clear" w:color="auto" w:fill="FFFFFF"/>
        </w:rPr>
        <w:t>»</w:t>
      </w:r>
      <w:r w:rsidR="00A91B82" w:rsidRPr="00691B5A">
        <w:rPr>
          <w:rFonts w:eastAsia="Times New Roman"/>
          <w:color w:val="2C2D2E"/>
          <w:sz w:val="29"/>
          <w:szCs w:val="29"/>
        </w:rPr>
        <w:t>,</w:t>
      </w:r>
      <w:r w:rsidR="000F6626">
        <w:rPr>
          <w:rFonts w:eastAsia="Times New Roman"/>
          <w:color w:val="2C2D2E"/>
          <w:sz w:val="27"/>
          <w:szCs w:val="27"/>
        </w:rPr>
        <w:t xml:space="preserve"> </w:t>
      </w:r>
      <w:r w:rsidR="00A91B82">
        <w:rPr>
          <w:rFonts w:eastAsia="Times New Roman"/>
          <w:color w:val="2C2D2E"/>
          <w:sz w:val="29"/>
          <w:szCs w:val="29"/>
        </w:rPr>
        <w:t>письмо</w:t>
      </w:r>
      <w:r w:rsidR="000F6626">
        <w:rPr>
          <w:rFonts w:eastAsia="Times New Roman"/>
          <w:color w:val="2C2D2E"/>
          <w:sz w:val="29"/>
          <w:szCs w:val="29"/>
        </w:rPr>
        <w:t>м</w:t>
      </w:r>
      <w:r w:rsidR="00A91B82">
        <w:rPr>
          <w:rFonts w:eastAsia="Times New Roman"/>
          <w:color w:val="2C2D2E"/>
          <w:sz w:val="29"/>
          <w:szCs w:val="29"/>
        </w:rPr>
        <w:t xml:space="preserve"> Министерства спорта РФ</w:t>
      </w:r>
      <w:r w:rsidR="00944155">
        <w:rPr>
          <w:rFonts w:eastAsia="Times New Roman"/>
          <w:color w:val="2C2D2E"/>
          <w:sz w:val="29"/>
          <w:szCs w:val="29"/>
        </w:rPr>
        <w:t xml:space="preserve"> </w:t>
      </w:r>
      <w:r w:rsidR="00944155" w:rsidRPr="00F24E8D">
        <w:rPr>
          <w:rFonts w:eastAsia="Times New Roman"/>
          <w:sz w:val="29"/>
          <w:szCs w:val="29"/>
        </w:rPr>
        <w:t xml:space="preserve">от </w:t>
      </w:r>
      <w:r w:rsidR="00F24E8D" w:rsidRPr="00F24E8D">
        <w:rPr>
          <w:rFonts w:eastAsia="Times New Roman"/>
          <w:sz w:val="29"/>
          <w:szCs w:val="29"/>
        </w:rPr>
        <w:t xml:space="preserve">02.11.2024 </w:t>
      </w:r>
      <w:r w:rsidR="00944155" w:rsidRPr="00F24E8D">
        <w:rPr>
          <w:rFonts w:eastAsia="Times New Roman"/>
          <w:sz w:val="29"/>
          <w:szCs w:val="29"/>
        </w:rPr>
        <w:t>№</w:t>
      </w:r>
      <w:r w:rsidR="00F24E8D" w:rsidRPr="00F24E8D">
        <w:rPr>
          <w:rFonts w:eastAsia="Times New Roman"/>
          <w:sz w:val="29"/>
          <w:szCs w:val="29"/>
        </w:rPr>
        <w:t xml:space="preserve"> МГ-07-10/17925</w:t>
      </w:r>
      <w:r w:rsidR="00944155" w:rsidRPr="00F24E8D">
        <w:rPr>
          <w:rFonts w:eastAsia="Times New Roman"/>
          <w:sz w:val="29"/>
          <w:szCs w:val="29"/>
        </w:rPr>
        <w:t xml:space="preserve">, </w:t>
      </w:r>
      <w:r w:rsidR="000F6626" w:rsidRPr="00691B5A">
        <w:rPr>
          <w:rFonts w:eastAsia="Times New Roman"/>
          <w:color w:val="2C2D2E"/>
          <w:sz w:val="29"/>
          <w:szCs w:val="29"/>
        </w:rPr>
        <w:t>рассмотрев</w:t>
      </w:r>
      <w:r w:rsidR="000F6626" w:rsidRPr="000F6626">
        <w:rPr>
          <w:rFonts w:eastAsia="Times New Roman"/>
          <w:sz w:val="29"/>
          <w:szCs w:val="29"/>
        </w:rPr>
        <w:t xml:space="preserve"> </w:t>
      </w:r>
      <w:r w:rsidR="00944155" w:rsidRPr="000F6626">
        <w:rPr>
          <w:rFonts w:eastAsia="Times New Roman"/>
          <w:sz w:val="29"/>
          <w:szCs w:val="29"/>
        </w:rPr>
        <w:t xml:space="preserve">обращение </w:t>
      </w:r>
      <w:r w:rsidR="00BC780C">
        <w:rPr>
          <w:rFonts w:eastAsia="Times New Roman"/>
          <w:sz w:val="29"/>
          <w:szCs w:val="29"/>
        </w:rPr>
        <w:t xml:space="preserve">акт обследования объекта №3 </w:t>
      </w:r>
      <w:proofErr w:type="gramStart"/>
      <w:r w:rsidR="00BC780C">
        <w:rPr>
          <w:rFonts w:eastAsia="Times New Roman"/>
          <w:sz w:val="29"/>
          <w:szCs w:val="29"/>
        </w:rPr>
        <w:t xml:space="preserve">от </w:t>
      </w:r>
      <w:r w:rsidR="00944155" w:rsidRPr="000F6626">
        <w:rPr>
          <w:rFonts w:eastAsia="Times New Roman"/>
          <w:sz w:val="29"/>
          <w:szCs w:val="29"/>
        </w:rPr>
        <w:t xml:space="preserve"> </w:t>
      </w:r>
      <w:r w:rsidR="00BC780C">
        <w:rPr>
          <w:rFonts w:eastAsia="Times New Roman"/>
          <w:sz w:val="29"/>
          <w:szCs w:val="29"/>
        </w:rPr>
        <w:t>22.11.2024.</w:t>
      </w:r>
      <w:proofErr w:type="gramEnd"/>
    </w:p>
    <w:p w14:paraId="29B98143" w14:textId="77777777" w:rsidR="00CE1C57" w:rsidRDefault="00CE1C57" w:rsidP="00811ED4">
      <w:pPr>
        <w:spacing w:line="276" w:lineRule="auto"/>
        <w:jc w:val="both"/>
      </w:pPr>
    </w:p>
    <w:p w14:paraId="4CA0AFB8" w14:textId="4DC42FB2" w:rsidR="000960F1" w:rsidRDefault="000960F1" w:rsidP="00811ED4">
      <w:pPr>
        <w:spacing w:line="276" w:lineRule="auto"/>
        <w:jc w:val="both"/>
        <w:rPr>
          <w:b/>
          <w:bCs/>
        </w:rPr>
      </w:pPr>
      <w:r>
        <w:rPr>
          <w:b/>
          <w:bCs/>
        </w:rPr>
        <w:t>ПОСТАНОВЛЯЮ:</w:t>
      </w:r>
    </w:p>
    <w:p w14:paraId="7A669E98" w14:textId="77777777" w:rsidR="000F6626" w:rsidRDefault="000F6626" w:rsidP="00811ED4">
      <w:pPr>
        <w:spacing w:line="276" w:lineRule="auto"/>
        <w:jc w:val="both"/>
        <w:rPr>
          <w:b/>
          <w:bCs/>
        </w:rPr>
      </w:pPr>
    </w:p>
    <w:p w14:paraId="526BC58B" w14:textId="5629644B" w:rsidR="009C7174" w:rsidRDefault="00691B5A" w:rsidP="009C7174">
      <w:pPr>
        <w:pStyle w:val="a6"/>
        <w:numPr>
          <w:ilvl w:val="0"/>
          <w:numId w:val="4"/>
        </w:numPr>
        <w:ind w:left="0" w:firstLine="360"/>
        <w:jc w:val="both"/>
        <w:rPr>
          <w:rFonts w:eastAsia="Times New Roman"/>
          <w:color w:val="2C2D2E"/>
          <w:sz w:val="28"/>
          <w:szCs w:val="28"/>
        </w:rPr>
      </w:pPr>
      <w:r w:rsidRPr="000F6626">
        <w:rPr>
          <w:rFonts w:eastAsia="Times New Roman"/>
          <w:color w:val="2C2D2E"/>
          <w:sz w:val="28"/>
          <w:szCs w:val="28"/>
        </w:rPr>
        <w:t>Установить, что при исполнении Муниципального контракта,</w:t>
      </w:r>
      <w:r w:rsidR="00F24E8D" w:rsidRPr="000F6626">
        <w:rPr>
          <w:color w:val="000000"/>
          <w:sz w:val="28"/>
          <w:szCs w:val="28"/>
          <w:shd w:val="clear" w:color="auto" w:fill="FFFFFF"/>
        </w:rPr>
        <w:t xml:space="preserve"> </w:t>
      </w:r>
      <w:r w:rsidR="00FB6FE6" w:rsidRPr="00FB6FE6">
        <w:rPr>
          <w:rFonts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FB6FE6" w:rsidRPr="00FB6FE6">
        <w:rPr>
          <w:rFonts w:cs="Times New Roman"/>
          <w:bCs/>
          <w:sz w:val="28"/>
          <w:szCs w:val="28"/>
          <w:lang w:eastAsia="ru-RU" w:bidi="hi-IN"/>
        </w:rPr>
        <w:t>0127200000224005363</w:t>
      </w:r>
      <w:r w:rsidR="00FB6FE6" w:rsidRPr="00FB6FE6">
        <w:rPr>
          <w:bCs/>
          <w:sz w:val="28"/>
          <w:szCs w:val="28"/>
          <w:lang w:bidi="hi-IN"/>
        </w:rPr>
        <w:t xml:space="preserve"> от 14.10.2024 г.</w:t>
      </w:r>
      <w:r w:rsidR="00BC253B" w:rsidRPr="00FB6FE6">
        <w:rPr>
          <w:rFonts w:eastAsia="Times New Roman"/>
          <w:color w:val="2C2D2E"/>
          <w:sz w:val="28"/>
          <w:szCs w:val="28"/>
        </w:rPr>
        <w:t xml:space="preserve"> </w:t>
      </w:r>
      <w:r w:rsidR="00FB6FE6" w:rsidRPr="00FB6FE6">
        <w:rPr>
          <w:rFonts w:cs="Times New Roman"/>
          <w:bCs/>
          <w:sz w:val="28"/>
          <w:szCs w:val="28"/>
        </w:rPr>
        <w:t>ИКЗ: 243321100070332110</w:t>
      </w:r>
      <w:r w:rsidR="00FB6FE6">
        <w:rPr>
          <w:rFonts w:cs="Times New Roman"/>
          <w:bCs/>
          <w:sz w:val="28"/>
          <w:szCs w:val="28"/>
        </w:rPr>
        <w:t xml:space="preserve"> </w:t>
      </w:r>
      <w:r w:rsidR="00FB6FE6" w:rsidRPr="00BC780C">
        <w:rPr>
          <w:rFonts w:cs="Times New Roman"/>
          <w:bCs/>
          <w:sz w:val="28"/>
          <w:szCs w:val="28"/>
        </w:rPr>
        <w:t xml:space="preserve">100100140034329244 </w:t>
      </w:r>
      <w:r w:rsidR="00BC253B" w:rsidRPr="00BC780C">
        <w:rPr>
          <w:rFonts w:eastAsia="Times New Roman"/>
          <w:color w:val="2C2D2E"/>
          <w:sz w:val="28"/>
          <w:szCs w:val="28"/>
        </w:rPr>
        <w:t xml:space="preserve">предметом которого является: </w:t>
      </w:r>
      <w:r w:rsidR="00BC780C" w:rsidRPr="00BC780C">
        <w:rPr>
          <w:bCs/>
          <w:sz w:val="28"/>
          <w:szCs w:val="28"/>
        </w:rPr>
        <w:t>«</w:t>
      </w:r>
      <w:r w:rsidR="00BC780C" w:rsidRPr="00BC780C">
        <w:rPr>
          <w:bCs/>
          <w:sz w:val="28"/>
          <w:szCs w:val="28"/>
          <w:shd w:val="clear" w:color="auto" w:fill="FFFFFF"/>
        </w:rPr>
        <w:t xml:space="preserve">Подготовка основания для создания </w:t>
      </w:r>
      <w:r w:rsidR="00BC780C" w:rsidRPr="00BC780C">
        <w:rPr>
          <w:bCs/>
          <w:sz w:val="28"/>
          <w:szCs w:val="28"/>
        </w:rPr>
        <w:t>"умных" спортивных площадок, включая комплекс мероприятий</w:t>
      </w:r>
      <w:r w:rsidR="00BC780C" w:rsidRPr="00BC780C">
        <w:rPr>
          <w:bCs/>
          <w:sz w:val="28"/>
          <w:szCs w:val="28"/>
          <w:shd w:val="clear" w:color="auto" w:fill="FFFFFF"/>
        </w:rPr>
        <w:t xml:space="preserve">   по благоустройству прилегающей территории ул. Садовая с. Жирятино Жирятинского района Брянской области»</w:t>
      </w:r>
      <w:r w:rsidR="00BC253B" w:rsidRPr="00BC780C">
        <w:rPr>
          <w:rFonts w:eastAsia="Times New Roman"/>
          <w:color w:val="2C2D2E"/>
          <w:sz w:val="28"/>
          <w:szCs w:val="28"/>
        </w:rPr>
        <w:t xml:space="preserve">, </w:t>
      </w:r>
      <w:r w:rsidRPr="00BC780C">
        <w:rPr>
          <w:rFonts w:eastAsia="Times New Roman"/>
          <w:color w:val="2C2D2E"/>
          <w:sz w:val="28"/>
          <w:szCs w:val="28"/>
        </w:rPr>
        <w:t xml:space="preserve">заключенного </w:t>
      </w:r>
      <w:r w:rsidR="00F24E8D" w:rsidRPr="00BC780C">
        <w:rPr>
          <w:rFonts w:eastAsia="Times New Roman"/>
          <w:color w:val="2C2D2E"/>
          <w:sz w:val="28"/>
          <w:szCs w:val="28"/>
        </w:rPr>
        <w:t xml:space="preserve"> </w:t>
      </w:r>
      <w:r w:rsidRPr="00BC780C">
        <w:rPr>
          <w:rFonts w:eastAsia="Times New Roman"/>
          <w:color w:val="2C2D2E"/>
          <w:sz w:val="28"/>
          <w:szCs w:val="28"/>
        </w:rPr>
        <w:t>между</w:t>
      </w:r>
      <w:r w:rsidRPr="000F6626">
        <w:rPr>
          <w:rFonts w:eastAsia="Times New Roman"/>
          <w:color w:val="2C2D2E"/>
          <w:sz w:val="28"/>
          <w:szCs w:val="28"/>
        </w:rPr>
        <w:t xml:space="preserve"> администрацией</w:t>
      </w:r>
      <w:r w:rsidR="00BC253B" w:rsidRPr="000F6626">
        <w:rPr>
          <w:rFonts w:eastAsia="Times New Roman"/>
          <w:color w:val="2C2D2E"/>
          <w:sz w:val="28"/>
          <w:szCs w:val="28"/>
        </w:rPr>
        <w:t xml:space="preserve"> </w:t>
      </w:r>
      <w:r w:rsidR="00F24E8D" w:rsidRPr="000F6626">
        <w:rPr>
          <w:rFonts w:eastAsia="Times New Roman"/>
          <w:color w:val="2C2D2E"/>
          <w:sz w:val="28"/>
          <w:szCs w:val="28"/>
        </w:rPr>
        <w:t>Жирятинского</w:t>
      </w:r>
      <w:r w:rsidRPr="000F6626">
        <w:rPr>
          <w:rFonts w:eastAsia="Times New Roman"/>
          <w:color w:val="2C2D2E"/>
          <w:sz w:val="28"/>
          <w:szCs w:val="28"/>
        </w:rPr>
        <w:t xml:space="preserve"> района (далее-Заказчик) и ООО </w:t>
      </w:r>
      <w:r w:rsidR="00F24E8D" w:rsidRPr="00BC780C">
        <w:rPr>
          <w:rFonts w:eastAsia="Times New Roman"/>
          <w:color w:val="2C2D2E"/>
          <w:sz w:val="28"/>
          <w:szCs w:val="28"/>
        </w:rPr>
        <w:t>«</w:t>
      </w:r>
      <w:r w:rsidR="00BC780C" w:rsidRPr="00BC780C">
        <w:rPr>
          <w:rFonts w:cs="Times New Roman"/>
          <w:color w:val="202020"/>
          <w:sz w:val="28"/>
          <w:szCs w:val="28"/>
          <w:shd w:val="clear" w:color="auto" w:fill="FAFAFA"/>
        </w:rPr>
        <w:t>ДОРСПЕЦСТРОЙ</w:t>
      </w:r>
      <w:r w:rsidR="00F24E8D" w:rsidRPr="00BC780C">
        <w:rPr>
          <w:rFonts w:eastAsia="Times New Roman"/>
          <w:color w:val="2C2D2E"/>
          <w:sz w:val="28"/>
          <w:szCs w:val="28"/>
        </w:rPr>
        <w:t>»</w:t>
      </w:r>
      <w:r w:rsidRPr="000F6626">
        <w:rPr>
          <w:rFonts w:eastAsia="Times New Roman"/>
          <w:color w:val="2C2D2E"/>
          <w:sz w:val="28"/>
          <w:szCs w:val="28"/>
        </w:rPr>
        <w:t xml:space="preserve"> (далее-П</w:t>
      </w:r>
      <w:r w:rsidR="00BC780C">
        <w:rPr>
          <w:rFonts w:eastAsia="Times New Roman"/>
          <w:color w:val="2C2D2E"/>
          <w:sz w:val="28"/>
          <w:szCs w:val="28"/>
        </w:rPr>
        <w:t>одрядчик</w:t>
      </w:r>
      <w:r w:rsidRPr="000F6626">
        <w:rPr>
          <w:rFonts w:eastAsia="Times New Roman"/>
          <w:color w:val="2C2D2E"/>
          <w:sz w:val="28"/>
          <w:szCs w:val="28"/>
        </w:rPr>
        <w:t>)</w:t>
      </w:r>
      <w:r w:rsidR="00BC253B" w:rsidRPr="000F6626">
        <w:rPr>
          <w:rFonts w:eastAsia="Times New Roman"/>
          <w:color w:val="2C2D2E"/>
          <w:sz w:val="28"/>
          <w:szCs w:val="28"/>
        </w:rPr>
        <w:t xml:space="preserve">,  </w:t>
      </w:r>
      <w:r w:rsidRPr="000F6626">
        <w:rPr>
          <w:rFonts w:eastAsia="Times New Roman"/>
          <w:color w:val="2C2D2E"/>
          <w:sz w:val="28"/>
          <w:szCs w:val="28"/>
        </w:rPr>
        <w:t>возникли независящие от сторон</w:t>
      </w:r>
      <w:r w:rsidR="009C7174">
        <w:rPr>
          <w:rFonts w:eastAsia="Times New Roman"/>
          <w:color w:val="2C2D2E"/>
          <w:sz w:val="28"/>
          <w:szCs w:val="28"/>
        </w:rPr>
        <w:t xml:space="preserve"> </w:t>
      </w:r>
      <w:r w:rsidRPr="000F6626">
        <w:rPr>
          <w:rFonts w:eastAsia="Times New Roman"/>
          <w:color w:val="2C2D2E"/>
          <w:sz w:val="28"/>
          <w:szCs w:val="28"/>
        </w:rPr>
        <w:lastRenderedPageBreak/>
        <w:t>контракта обстоятельства, влекущие невозможность его исполнения</w:t>
      </w:r>
      <w:r w:rsidR="009C7174">
        <w:rPr>
          <w:rFonts w:eastAsia="Times New Roman"/>
          <w:color w:val="2C2D2E"/>
          <w:sz w:val="28"/>
          <w:szCs w:val="28"/>
        </w:rPr>
        <w:t xml:space="preserve"> –</w:t>
      </w:r>
      <w:r w:rsidR="00BC780C">
        <w:rPr>
          <w:rFonts w:eastAsia="Times New Roman"/>
          <w:color w:val="2C2D2E"/>
          <w:sz w:val="28"/>
          <w:szCs w:val="28"/>
        </w:rPr>
        <w:t>подготовки</w:t>
      </w:r>
      <w:r w:rsidR="009C7174">
        <w:rPr>
          <w:rFonts w:eastAsia="Times New Roman"/>
          <w:color w:val="2C2D2E"/>
          <w:sz w:val="28"/>
          <w:szCs w:val="28"/>
        </w:rPr>
        <w:t xml:space="preserve"> плиты основания для размещения «Умной» спортивной площадки</w:t>
      </w:r>
      <w:r w:rsidR="00BC780C" w:rsidRPr="00BC780C">
        <w:rPr>
          <w:rFonts w:eastAsia="Times New Roman"/>
          <w:color w:val="2C2D2E"/>
          <w:sz w:val="28"/>
          <w:szCs w:val="28"/>
        </w:rPr>
        <w:t xml:space="preserve"> </w:t>
      </w:r>
      <w:r w:rsidR="00BC780C">
        <w:rPr>
          <w:rFonts w:eastAsia="Times New Roman"/>
          <w:color w:val="2C2D2E"/>
          <w:sz w:val="28"/>
          <w:szCs w:val="28"/>
        </w:rPr>
        <w:t>с надлежащим качеством по погодным условиям</w:t>
      </w:r>
      <w:r w:rsidR="009C7174">
        <w:rPr>
          <w:rFonts w:eastAsia="Times New Roman"/>
          <w:color w:val="2C2D2E"/>
          <w:sz w:val="28"/>
          <w:szCs w:val="28"/>
        </w:rPr>
        <w:t>.</w:t>
      </w:r>
      <w:r w:rsidR="00BC253B" w:rsidRPr="000F6626">
        <w:rPr>
          <w:rFonts w:eastAsia="Times New Roman"/>
          <w:color w:val="2C2D2E"/>
          <w:sz w:val="28"/>
          <w:szCs w:val="28"/>
        </w:rPr>
        <w:t xml:space="preserve"> </w:t>
      </w:r>
    </w:p>
    <w:p w14:paraId="471F60AA" w14:textId="74DA47DA" w:rsidR="009C7174" w:rsidRPr="009C7174" w:rsidRDefault="009C7174" w:rsidP="009C7174">
      <w:pPr>
        <w:pStyle w:val="a6"/>
        <w:numPr>
          <w:ilvl w:val="0"/>
          <w:numId w:val="4"/>
        </w:numPr>
        <w:ind w:left="0" w:firstLine="360"/>
        <w:jc w:val="both"/>
        <w:rPr>
          <w:rFonts w:cs="Times New Roman"/>
          <w:color w:val="000000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 xml:space="preserve">Установить, что </w:t>
      </w:r>
      <w:r w:rsidRPr="000F6626">
        <w:rPr>
          <w:rFonts w:eastAsia="Times New Roman"/>
          <w:color w:val="2C2D2E"/>
          <w:sz w:val="28"/>
          <w:szCs w:val="28"/>
        </w:rPr>
        <w:t>изменение существенных условий контракта</w:t>
      </w:r>
      <w:r>
        <w:rPr>
          <w:rFonts w:eastAsia="Times New Roman"/>
          <w:color w:val="2C2D2E"/>
          <w:sz w:val="28"/>
          <w:szCs w:val="28"/>
        </w:rPr>
        <w:t xml:space="preserve">: </w:t>
      </w:r>
    </w:p>
    <w:p w14:paraId="6EE832A6" w14:textId="5FBF45B3" w:rsidR="009C7174" w:rsidRPr="00077F64" w:rsidRDefault="009C7174" w:rsidP="009C7174">
      <w:pPr>
        <w:pStyle w:val="a6"/>
        <w:numPr>
          <w:ilvl w:val="0"/>
          <w:numId w:val="5"/>
        </w:numPr>
        <w:jc w:val="both"/>
        <w:rPr>
          <w:rFonts w:eastAsia="Times New Roman"/>
          <w:sz w:val="28"/>
          <w:szCs w:val="28"/>
          <w:lang w:val="sr-Cyrl-CS"/>
        </w:rPr>
      </w:pPr>
      <w:r w:rsidRPr="00077F64">
        <w:rPr>
          <w:rFonts w:eastAsia="Times New Roman"/>
          <w:color w:val="2C2D2E"/>
          <w:sz w:val="28"/>
          <w:szCs w:val="28"/>
        </w:rPr>
        <w:t>соответствует</w:t>
      </w:r>
      <w:r w:rsidRPr="00077F64">
        <w:rPr>
          <w:rFonts w:eastAsia="Times New Roman"/>
          <w:sz w:val="28"/>
          <w:szCs w:val="28"/>
          <w:lang w:val="sr-Cyrl-CS"/>
        </w:rPr>
        <w:t xml:space="preserve"> информации и документам, направленных </w:t>
      </w:r>
      <w:r w:rsidR="00BC780C">
        <w:rPr>
          <w:rFonts w:eastAsia="Times New Roman"/>
          <w:sz w:val="28"/>
          <w:szCs w:val="28"/>
          <w:lang w:val="sr-Cyrl-CS"/>
        </w:rPr>
        <w:t>Подрядчиком</w:t>
      </w:r>
      <w:r w:rsidRPr="00077F64">
        <w:rPr>
          <w:rFonts w:eastAsia="Times New Roman"/>
          <w:sz w:val="28"/>
          <w:szCs w:val="28"/>
          <w:lang w:val="sr-Cyrl-CS"/>
        </w:rPr>
        <w:t>, сведениям о заключении и исполнении контракта, которыми располагает заказчик;</w:t>
      </w:r>
    </w:p>
    <w:p w14:paraId="5CEBF42D" w14:textId="04417828" w:rsidR="009C7174" w:rsidRPr="00077F64" w:rsidRDefault="009C7174" w:rsidP="009C7174">
      <w:pPr>
        <w:pStyle w:val="a6"/>
        <w:ind w:left="810"/>
        <w:jc w:val="both"/>
        <w:rPr>
          <w:rFonts w:eastAsia="Times New Roman"/>
          <w:sz w:val="28"/>
          <w:szCs w:val="28"/>
          <w:lang w:val="sr-Cyrl-CS"/>
        </w:rPr>
      </w:pPr>
      <w:r w:rsidRPr="00077F64">
        <w:rPr>
          <w:rFonts w:eastAsia="Times New Roman"/>
          <w:sz w:val="28"/>
          <w:szCs w:val="28"/>
          <w:lang w:val="sr-Cyrl-CS"/>
        </w:rPr>
        <w:t xml:space="preserve">- </w:t>
      </w:r>
      <w:r w:rsidR="00BC780C">
        <w:rPr>
          <w:rFonts w:eastAsia="Times New Roman"/>
          <w:color w:val="2C2D2E"/>
          <w:sz w:val="28"/>
          <w:szCs w:val="28"/>
        </w:rPr>
        <w:t>не приводит к</w:t>
      </w:r>
      <w:r w:rsidRPr="00077F64">
        <w:rPr>
          <w:rFonts w:eastAsia="Times New Roman"/>
          <w:sz w:val="28"/>
          <w:szCs w:val="28"/>
          <w:lang w:val="sr-Cyrl-CS"/>
        </w:rPr>
        <w:t xml:space="preserve"> изменени</w:t>
      </w:r>
      <w:r w:rsidR="00BC780C">
        <w:rPr>
          <w:rFonts w:eastAsia="Times New Roman"/>
          <w:sz w:val="28"/>
          <w:szCs w:val="28"/>
          <w:lang w:val="sr-Cyrl-CS"/>
        </w:rPr>
        <w:t>ю</w:t>
      </w:r>
      <w:r w:rsidRPr="00077F64">
        <w:rPr>
          <w:rFonts w:eastAsia="Times New Roman"/>
          <w:sz w:val="28"/>
          <w:szCs w:val="28"/>
          <w:lang w:val="sr-Cyrl-CS"/>
        </w:rPr>
        <w:t xml:space="preserve"> цены контракта);</w:t>
      </w:r>
    </w:p>
    <w:p w14:paraId="63035583" w14:textId="5901460E" w:rsidR="009C7174" w:rsidRPr="00077F64" w:rsidRDefault="009C7174" w:rsidP="009C7174">
      <w:pPr>
        <w:pStyle w:val="a6"/>
        <w:ind w:left="810"/>
        <w:jc w:val="both"/>
        <w:rPr>
          <w:rFonts w:eastAsia="Times New Roman"/>
          <w:sz w:val="28"/>
          <w:szCs w:val="28"/>
          <w:lang w:val="sr-Cyrl-CS"/>
        </w:rPr>
      </w:pPr>
      <w:r w:rsidRPr="00077F64">
        <w:rPr>
          <w:rFonts w:eastAsia="Times New Roman"/>
          <w:sz w:val="28"/>
          <w:szCs w:val="28"/>
          <w:lang w:val="sr-Cyrl-CS"/>
        </w:rPr>
        <w:t xml:space="preserve">- </w:t>
      </w:r>
      <w:r w:rsidRPr="00077F64">
        <w:rPr>
          <w:rFonts w:eastAsia="Times New Roman"/>
          <w:color w:val="2C2D2E"/>
          <w:sz w:val="28"/>
          <w:szCs w:val="28"/>
        </w:rPr>
        <w:t>соответствует</w:t>
      </w:r>
      <w:r w:rsidRPr="00077F64">
        <w:rPr>
          <w:rFonts w:eastAsia="Times New Roman"/>
          <w:sz w:val="28"/>
          <w:szCs w:val="28"/>
          <w:lang w:val="sr-Cyrl-CS"/>
        </w:rPr>
        <w:t xml:space="preserve"> требованиям статьи 14  Закона N 44-ФЗ;</w:t>
      </w:r>
    </w:p>
    <w:p w14:paraId="11F46366" w14:textId="7AE188EB" w:rsidR="009C7174" w:rsidRPr="00077F64" w:rsidRDefault="009C7174" w:rsidP="009C7174">
      <w:pPr>
        <w:pStyle w:val="a6"/>
        <w:ind w:left="810"/>
        <w:jc w:val="both"/>
        <w:rPr>
          <w:rFonts w:eastAsia="Times New Roman"/>
          <w:sz w:val="28"/>
          <w:szCs w:val="28"/>
          <w:lang w:val="sr-Cyrl-CS"/>
        </w:rPr>
      </w:pPr>
      <w:r w:rsidRPr="00077F64">
        <w:rPr>
          <w:rFonts w:eastAsia="Times New Roman"/>
          <w:sz w:val="28"/>
          <w:szCs w:val="28"/>
          <w:lang w:val="sr-Cyrl-CS"/>
        </w:rPr>
        <w:t xml:space="preserve">- </w:t>
      </w:r>
      <w:r w:rsidRPr="00077F64">
        <w:rPr>
          <w:rFonts w:eastAsia="Times New Roman"/>
          <w:color w:val="2C2D2E"/>
          <w:sz w:val="28"/>
          <w:szCs w:val="28"/>
        </w:rPr>
        <w:t>соответствует</w:t>
      </w:r>
      <w:r w:rsidRPr="00077F64">
        <w:rPr>
          <w:rFonts w:eastAsia="Times New Roman"/>
          <w:sz w:val="28"/>
          <w:szCs w:val="28"/>
          <w:lang w:val="sr-Cyrl-CS"/>
        </w:rPr>
        <w:t xml:space="preserve"> требованиям </w:t>
      </w:r>
      <w:r w:rsidRPr="00077F64">
        <w:rPr>
          <w:sz w:val="28"/>
          <w:szCs w:val="28"/>
        </w:rPr>
        <w:t xml:space="preserve">частей 1.3 - 1.6 статьи 95 </w:t>
      </w:r>
      <w:r w:rsidRPr="00077F64">
        <w:rPr>
          <w:rFonts w:eastAsia="Times New Roman"/>
          <w:sz w:val="28"/>
          <w:szCs w:val="28"/>
          <w:lang w:val="sr-Cyrl-CS"/>
        </w:rPr>
        <w:t>Закона № 44-ФЗ.</w:t>
      </w:r>
    </w:p>
    <w:p w14:paraId="67960D9A" w14:textId="23109CB6" w:rsidR="009C7174" w:rsidRPr="00077F64" w:rsidRDefault="009C7174" w:rsidP="009C7174">
      <w:pPr>
        <w:pStyle w:val="a6"/>
        <w:ind w:left="810"/>
        <w:jc w:val="both"/>
        <w:rPr>
          <w:rFonts w:eastAsia="Times New Roman"/>
          <w:sz w:val="28"/>
          <w:szCs w:val="28"/>
          <w:lang w:val="sr-Cyrl-CS"/>
        </w:rPr>
      </w:pPr>
      <w:r w:rsidRPr="00077F64">
        <w:rPr>
          <w:rFonts w:eastAsia="Times New Roman"/>
          <w:sz w:val="28"/>
          <w:szCs w:val="28"/>
          <w:lang w:val="sr-Cyrl-CS"/>
        </w:rPr>
        <w:t xml:space="preserve">- дополнительных средств для исполнения контракта на новых условиях </w:t>
      </w:r>
      <w:r w:rsidR="00077F64" w:rsidRPr="00077F64">
        <w:rPr>
          <w:rFonts w:eastAsia="Times New Roman"/>
          <w:sz w:val="28"/>
          <w:szCs w:val="28"/>
          <w:lang w:val="sr-Cyrl-CS"/>
        </w:rPr>
        <w:t>не требуется</w:t>
      </w:r>
      <w:r w:rsidRPr="00077F64">
        <w:rPr>
          <w:rFonts w:eastAsia="Times New Roman"/>
          <w:sz w:val="28"/>
          <w:szCs w:val="28"/>
          <w:lang w:val="sr-Cyrl-CS"/>
        </w:rPr>
        <w:t xml:space="preserve"> </w:t>
      </w:r>
    </w:p>
    <w:p w14:paraId="1F220308" w14:textId="4B138698" w:rsidR="00DF2846" w:rsidRPr="00A137CF" w:rsidRDefault="009C7174" w:rsidP="009C7174">
      <w:pPr>
        <w:pStyle w:val="a6"/>
        <w:numPr>
          <w:ilvl w:val="0"/>
          <w:numId w:val="4"/>
        </w:numPr>
        <w:ind w:left="0" w:firstLine="360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A137CF">
        <w:rPr>
          <w:rFonts w:eastAsia="Times New Roman"/>
          <w:color w:val="2C2D2E"/>
          <w:sz w:val="28"/>
          <w:szCs w:val="28"/>
        </w:rPr>
        <w:t>Считать целесообразным</w:t>
      </w:r>
      <w:r w:rsidR="00691B5A" w:rsidRPr="00A137CF">
        <w:rPr>
          <w:rFonts w:eastAsia="Times New Roman"/>
          <w:color w:val="2C2D2E"/>
          <w:sz w:val="28"/>
          <w:szCs w:val="28"/>
        </w:rPr>
        <w:t xml:space="preserve"> по соглашению сторон изменение существенных условий</w:t>
      </w:r>
      <w:r w:rsidR="00BC253B" w:rsidRPr="00A137CF">
        <w:rPr>
          <w:rFonts w:eastAsia="Times New Roman"/>
          <w:color w:val="2C2D2E"/>
          <w:sz w:val="28"/>
          <w:szCs w:val="28"/>
        </w:rPr>
        <w:t xml:space="preserve"> </w:t>
      </w:r>
      <w:r w:rsidR="00691B5A" w:rsidRPr="00A137CF">
        <w:rPr>
          <w:rFonts w:eastAsia="Times New Roman"/>
          <w:color w:val="2C2D2E"/>
          <w:sz w:val="28"/>
          <w:szCs w:val="28"/>
        </w:rPr>
        <w:t>контракта в части:</w:t>
      </w:r>
      <w:r w:rsidR="00BC253B" w:rsidRPr="00A137CF">
        <w:rPr>
          <w:rFonts w:eastAsia="Times New Roman"/>
          <w:color w:val="2C2D2E"/>
          <w:sz w:val="28"/>
          <w:szCs w:val="28"/>
        </w:rPr>
        <w:t xml:space="preserve"> </w:t>
      </w:r>
      <w:bookmarkStart w:id="1" w:name="sub_31201"/>
    </w:p>
    <w:p w14:paraId="0B7FDC5D" w14:textId="46C0342F" w:rsidR="009D4EF2" w:rsidRPr="00A137CF" w:rsidRDefault="00DF2846" w:rsidP="00DF2846">
      <w:pPr>
        <w:jc w:val="both"/>
        <w:rPr>
          <w:color w:val="000000"/>
          <w:lang w:eastAsia="en-US"/>
        </w:rPr>
      </w:pPr>
      <w:r w:rsidRPr="00A137CF">
        <w:rPr>
          <w:rFonts w:eastAsia="Times New Roman"/>
          <w:color w:val="2C2D2E"/>
        </w:rPr>
        <w:t xml:space="preserve">Пункт 2.1 - </w:t>
      </w:r>
      <w:r w:rsidR="009D4EF2" w:rsidRPr="00A137CF">
        <w:t>Контракт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информационной системе и действует по 30.12.2025 (включительно), а в части неисполненных обязательств - до полного их исполнения Сторонами. Окончание срока действия настоящего Контракта не влечет прекращения неисполненных обязательств Сторон по настоящему Контракту</w:t>
      </w:r>
      <w:r w:rsidR="009D4EF2" w:rsidRPr="00A137CF">
        <w:rPr>
          <w:color w:val="000000"/>
          <w:lang w:eastAsia="en-US"/>
        </w:rPr>
        <w:t>. </w:t>
      </w:r>
      <w:bookmarkEnd w:id="1"/>
    </w:p>
    <w:p w14:paraId="63A08699" w14:textId="74F97EF4" w:rsidR="009D4EF2" w:rsidRPr="00A137CF" w:rsidRDefault="00691B5A" w:rsidP="009D4EF2">
      <w:pPr>
        <w:widowControl w:val="0"/>
        <w:ind w:firstLine="567"/>
        <w:jc w:val="both"/>
        <w:rPr>
          <w:color w:val="000000"/>
        </w:rPr>
      </w:pPr>
      <w:r w:rsidRPr="00A137CF">
        <w:rPr>
          <w:rFonts w:eastAsia="Times New Roman"/>
          <w:color w:val="2C2D2E"/>
        </w:rPr>
        <w:t xml:space="preserve">Пункт </w:t>
      </w:r>
      <w:r w:rsidR="00A137CF" w:rsidRPr="00A137CF">
        <w:rPr>
          <w:color w:val="000000"/>
          <w:lang w:eastAsia="en-US" w:bidi="en-US"/>
        </w:rPr>
        <w:t xml:space="preserve">п. </w:t>
      </w:r>
      <w:r w:rsidR="00A137CF" w:rsidRPr="00A137CF">
        <w:rPr>
          <w:spacing w:val="-4"/>
        </w:rPr>
        <w:t xml:space="preserve">2.7.     </w:t>
      </w:r>
      <w:r w:rsidR="00A137CF" w:rsidRPr="00A137CF">
        <w:rPr>
          <w:color w:val="000000"/>
          <w:lang w:eastAsia="en-US" w:bidi="en-US"/>
        </w:rPr>
        <w:t xml:space="preserve">Контракта в следующей редакции: </w:t>
      </w:r>
      <w:r w:rsidR="00A137CF" w:rsidRPr="00A137CF">
        <w:rPr>
          <w:rFonts w:eastAsia="Times New Roman"/>
          <w:spacing w:val="-4"/>
        </w:rPr>
        <w:t>Расчеты между Заказчиком и Поставщиком производятся в срок не более 7 (семь) рабочих дней со дня подписания Заказчиком Акта о приемке выполненных работ и Справки о стоимости в единой информационной системе</w:t>
      </w:r>
      <w:r w:rsidR="00A137CF" w:rsidRPr="00A137CF">
        <w:rPr>
          <w:color w:val="000000"/>
        </w:rPr>
        <w:t>.</w:t>
      </w:r>
    </w:p>
    <w:p w14:paraId="4B39A98D" w14:textId="7168672F" w:rsidR="00A137CF" w:rsidRPr="00A137CF" w:rsidRDefault="009D4EF2" w:rsidP="00A137CF">
      <w:pPr>
        <w:pStyle w:val="a6"/>
        <w:widowControl w:val="0"/>
        <w:suppressAutoHyphens/>
        <w:ind w:left="567"/>
        <w:jc w:val="both"/>
        <w:rPr>
          <w:rFonts w:cs="Times New Roman"/>
          <w:color w:val="000000"/>
          <w:sz w:val="28"/>
          <w:szCs w:val="28"/>
          <w:lang w:eastAsia="en-US" w:bidi="en-US"/>
        </w:rPr>
      </w:pPr>
      <w:r w:rsidRPr="00A137CF">
        <w:rPr>
          <w:sz w:val="28"/>
          <w:szCs w:val="28"/>
        </w:rPr>
        <w:t xml:space="preserve">Пункт </w:t>
      </w:r>
      <w:r w:rsidR="00A137CF" w:rsidRPr="00A137CF">
        <w:rPr>
          <w:rFonts w:cs="Times New Roman"/>
          <w:color w:val="000000"/>
          <w:sz w:val="28"/>
          <w:szCs w:val="28"/>
          <w:lang w:eastAsia="en-US" w:bidi="en-US"/>
        </w:rPr>
        <w:t xml:space="preserve">3.1 в следующей </w:t>
      </w:r>
      <w:proofErr w:type="gramStart"/>
      <w:r w:rsidR="00A137CF" w:rsidRPr="00A137CF">
        <w:rPr>
          <w:rFonts w:cs="Times New Roman"/>
          <w:color w:val="000000"/>
          <w:sz w:val="28"/>
          <w:szCs w:val="28"/>
          <w:lang w:eastAsia="en-US" w:bidi="en-US"/>
        </w:rPr>
        <w:t xml:space="preserve">редакции:  </w:t>
      </w:r>
      <w:r w:rsidR="00A137CF" w:rsidRPr="00A137CF">
        <w:rPr>
          <w:rFonts w:cs="Times New Roman"/>
          <w:sz w:val="28"/>
          <w:szCs w:val="28"/>
          <w:lang w:eastAsia="ru-RU"/>
        </w:rPr>
        <w:t>Сроки</w:t>
      </w:r>
      <w:proofErr w:type="gramEnd"/>
      <w:r w:rsidR="00A137CF" w:rsidRPr="00A137CF">
        <w:rPr>
          <w:rFonts w:cs="Times New Roman"/>
          <w:sz w:val="28"/>
          <w:szCs w:val="28"/>
          <w:lang w:eastAsia="ru-RU"/>
        </w:rPr>
        <w:t xml:space="preserve"> выполнения работ: с даты заключения контракта по 30 апреля 2025 г.</w:t>
      </w:r>
    </w:p>
    <w:p w14:paraId="14876677" w14:textId="18B29D6E" w:rsidR="00691B5A" w:rsidRPr="000F6626" w:rsidRDefault="00077F64" w:rsidP="00BC253B">
      <w:pPr>
        <w:jc w:val="both"/>
        <w:rPr>
          <w:rFonts w:eastAsia="Times New Roman"/>
          <w:color w:val="2C2D2E"/>
        </w:rPr>
      </w:pPr>
      <w:r>
        <w:rPr>
          <w:rFonts w:eastAsia="Times New Roman"/>
          <w:color w:val="2C2D2E"/>
        </w:rPr>
        <w:t>4</w:t>
      </w:r>
      <w:r w:rsidR="00691B5A" w:rsidRPr="000F6626">
        <w:rPr>
          <w:rFonts w:eastAsia="Times New Roman"/>
          <w:color w:val="2C2D2E"/>
        </w:rPr>
        <w:t xml:space="preserve">. Отделу </w:t>
      </w:r>
      <w:r w:rsidR="00DF2846" w:rsidRPr="000F6626">
        <w:rPr>
          <w:rFonts w:eastAsia="Times New Roman"/>
          <w:color w:val="2C2D2E"/>
        </w:rPr>
        <w:t>учета и отчетности</w:t>
      </w:r>
      <w:r w:rsidR="00691B5A" w:rsidRPr="000F6626">
        <w:rPr>
          <w:rFonts w:eastAsia="Times New Roman"/>
          <w:color w:val="2C2D2E"/>
        </w:rPr>
        <w:t xml:space="preserve"> администрации </w:t>
      </w:r>
      <w:r w:rsidR="00DF2846" w:rsidRPr="000F6626">
        <w:rPr>
          <w:rFonts w:eastAsia="Times New Roman"/>
          <w:color w:val="2C2D2E"/>
        </w:rPr>
        <w:t>Жирятинского</w:t>
      </w:r>
      <w:r w:rsidR="00691B5A" w:rsidRPr="000F6626">
        <w:rPr>
          <w:rFonts w:eastAsia="Times New Roman"/>
          <w:color w:val="2C2D2E"/>
        </w:rPr>
        <w:t xml:space="preserve"> района подготовить проект </w:t>
      </w:r>
      <w:r w:rsidR="000F6626" w:rsidRPr="000F6626">
        <w:rPr>
          <w:rFonts w:eastAsia="Times New Roman"/>
          <w:color w:val="2C2D2E"/>
        </w:rPr>
        <w:t xml:space="preserve">дополнительного соглашения к Муниципальному контракту </w:t>
      </w:r>
      <w:r w:rsidR="000F6626" w:rsidRPr="000F6626">
        <w:rPr>
          <w:color w:val="000000"/>
          <w:shd w:val="clear" w:color="auto" w:fill="FFFFFF"/>
        </w:rPr>
        <w:t xml:space="preserve">№ </w:t>
      </w:r>
      <w:r w:rsidR="00A137CF" w:rsidRPr="0067060D">
        <w:rPr>
          <w:bCs/>
          <w:lang w:bidi="hi-IN"/>
        </w:rPr>
        <w:t>0127200000224005363 от 14.10.2024 г.</w:t>
      </w:r>
      <w:r w:rsidR="00A137CF">
        <w:rPr>
          <w:bCs/>
          <w:lang w:bidi="hi-IN"/>
        </w:rPr>
        <w:t xml:space="preserve"> </w:t>
      </w:r>
      <w:r w:rsidR="00435FD3">
        <w:rPr>
          <w:bCs/>
        </w:rPr>
        <w:t>«</w:t>
      </w:r>
      <w:r w:rsidR="00435FD3" w:rsidRPr="0067060D">
        <w:rPr>
          <w:bCs/>
          <w:shd w:val="clear" w:color="auto" w:fill="FFFFFF"/>
        </w:rPr>
        <w:t xml:space="preserve">Подготовка основания для создания </w:t>
      </w:r>
      <w:r w:rsidR="00435FD3" w:rsidRPr="0067060D">
        <w:rPr>
          <w:bCs/>
        </w:rPr>
        <w:t>"умных" спортивных площадок, включая комплекс мероприятий</w:t>
      </w:r>
      <w:r w:rsidR="00435FD3" w:rsidRPr="0067060D">
        <w:rPr>
          <w:bCs/>
          <w:shd w:val="clear" w:color="auto" w:fill="FFFFFF"/>
        </w:rPr>
        <w:t xml:space="preserve">   по благоустройству прилегающей территории ул. Садовая с. Жирятино Жирятинского района</w:t>
      </w:r>
      <w:r w:rsidR="00435FD3">
        <w:rPr>
          <w:bCs/>
          <w:shd w:val="clear" w:color="auto" w:fill="FFFFFF"/>
        </w:rPr>
        <w:t>», привести в соответствие с новыми условиями приложения в электронном контракте</w:t>
      </w:r>
      <w:r w:rsidR="00435FD3" w:rsidRPr="0067060D">
        <w:rPr>
          <w:bCs/>
          <w:shd w:val="clear" w:color="auto" w:fill="FFFFFF"/>
        </w:rPr>
        <w:t xml:space="preserve"> </w:t>
      </w:r>
      <w:r w:rsidR="000F6626" w:rsidRPr="000F6626">
        <w:rPr>
          <w:rFonts w:eastAsia="Times New Roman"/>
          <w:color w:val="2C2D2E"/>
        </w:rPr>
        <w:t xml:space="preserve"> </w:t>
      </w:r>
      <w:r w:rsidR="00691B5A" w:rsidRPr="000F6626">
        <w:rPr>
          <w:rFonts w:eastAsia="Times New Roman"/>
          <w:color w:val="2C2D2E"/>
        </w:rPr>
        <w:t>и в течении</w:t>
      </w:r>
      <w:r w:rsidR="000F6626" w:rsidRPr="000F6626">
        <w:rPr>
          <w:rFonts w:eastAsia="Times New Roman"/>
          <w:color w:val="2C2D2E"/>
        </w:rPr>
        <w:t xml:space="preserve"> </w:t>
      </w:r>
      <w:r w:rsidR="00435FD3">
        <w:rPr>
          <w:rFonts w:eastAsia="Times New Roman"/>
          <w:color w:val="2C2D2E"/>
        </w:rPr>
        <w:t>1</w:t>
      </w:r>
      <w:r w:rsidR="00691B5A" w:rsidRPr="000F6626">
        <w:rPr>
          <w:rFonts w:eastAsia="Times New Roman"/>
          <w:color w:val="2C2D2E"/>
        </w:rPr>
        <w:t xml:space="preserve"> (одного) рабочего дня с даты утверждения настоящего постановления,</w:t>
      </w:r>
      <w:r w:rsidR="000F6626" w:rsidRPr="000F6626">
        <w:rPr>
          <w:rFonts w:eastAsia="Times New Roman"/>
          <w:color w:val="2C2D2E"/>
        </w:rPr>
        <w:t xml:space="preserve"> </w:t>
      </w:r>
      <w:r w:rsidR="00691B5A" w:rsidRPr="000F6626">
        <w:rPr>
          <w:rFonts w:eastAsia="Times New Roman"/>
          <w:color w:val="2C2D2E"/>
        </w:rPr>
        <w:t>направить на рассмотрение П</w:t>
      </w:r>
      <w:r w:rsidR="00435FD3">
        <w:rPr>
          <w:rFonts w:eastAsia="Times New Roman"/>
          <w:color w:val="2C2D2E"/>
        </w:rPr>
        <w:t>одрядчику</w:t>
      </w:r>
      <w:r w:rsidR="00691B5A" w:rsidRPr="000F6626">
        <w:rPr>
          <w:rFonts w:eastAsia="Times New Roman"/>
          <w:color w:val="2C2D2E"/>
        </w:rPr>
        <w:t>.</w:t>
      </w:r>
      <w:r w:rsidR="00691B5A" w:rsidRPr="000F6626">
        <w:rPr>
          <w:rFonts w:eastAsia="Times New Roman"/>
          <w:color w:val="2C2D2E"/>
        </w:rPr>
        <w:br/>
      </w:r>
      <w:r>
        <w:rPr>
          <w:rFonts w:eastAsia="Times New Roman"/>
          <w:color w:val="2C2D2E"/>
        </w:rPr>
        <w:t>5</w:t>
      </w:r>
      <w:r w:rsidR="00691B5A" w:rsidRPr="000F6626">
        <w:rPr>
          <w:rFonts w:eastAsia="Times New Roman"/>
          <w:color w:val="2C2D2E"/>
        </w:rPr>
        <w:t>. Постановление вступает в силу со дня его подписания.</w:t>
      </w:r>
      <w:r w:rsidR="00691B5A" w:rsidRPr="000F6626">
        <w:rPr>
          <w:rFonts w:eastAsia="Times New Roman"/>
          <w:color w:val="2C2D2E"/>
        </w:rPr>
        <w:br/>
      </w:r>
      <w:r>
        <w:rPr>
          <w:rFonts w:eastAsia="Times New Roman"/>
          <w:color w:val="2C2D2E"/>
        </w:rPr>
        <w:t>6</w:t>
      </w:r>
      <w:r w:rsidR="00691B5A" w:rsidRPr="000F6626">
        <w:rPr>
          <w:rFonts w:eastAsia="Times New Roman"/>
          <w:color w:val="2C2D2E"/>
        </w:rPr>
        <w:t xml:space="preserve">. Контроль за исполнением настоящего </w:t>
      </w:r>
      <w:r w:rsidR="000F6626" w:rsidRPr="000F6626">
        <w:rPr>
          <w:rFonts w:eastAsia="Times New Roman"/>
          <w:color w:val="2C2D2E"/>
        </w:rPr>
        <w:t>П</w:t>
      </w:r>
      <w:r w:rsidR="00691B5A" w:rsidRPr="000F6626">
        <w:rPr>
          <w:rFonts w:eastAsia="Times New Roman"/>
          <w:color w:val="2C2D2E"/>
        </w:rPr>
        <w:t>остановления возложить на</w:t>
      </w:r>
      <w:r w:rsidR="00691B5A" w:rsidRPr="000F6626">
        <w:rPr>
          <w:rFonts w:eastAsia="Times New Roman"/>
          <w:color w:val="2C2D2E"/>
        </w:rPr>
        <w:br/>
        <w:t xml:space="preserve">заместителя главы администрации </w:t>
      </w:r>
      <w:r w:rsidR="000F6626" w:rsidRPr="000F6626">
        <w:rPr>
          <w:rFonts w:eastAsia="Times New Roman"/>
          <w:color w:val="2C2D2E"/>
        </w:rPr>
        <w:t>Жирятинского</w:t>
      </w:r>
      <w:r w:rsidR="00691B5A" w:rsidRPr="000F6626">
        <w:rPr>
          <w:rFonts w:eastAsia="Times New Roman"/>
          <w:color w:val="2C2D2E"/>
        </w:rPr>
        <w:t xml:space="preserve"> района</w:t>
      </w:r>
      <w:r w:rsidR="000F6626" w:rsidRPr="000F6626">
        <w:rPr>
          <w:rFonts w:eastAsia="Times New Roman"/>
          <w:color w:val="2C2D2E"/>
        </w:rPr>
        <w:t xml:space="preserve"> И.В. Тищенко</w:t>
      </w:r>
    </w:p>
    <w:p w14:paraId="4B821184" w14:textId="77777777" w:rsidR="000960F1" w:rsidRPr="000F6626" w:rsidRDefault="000960F1" w:rsidP="00811ED4">
      <w:pPr>
        <w:spacing w:line="276" w:lineRule="auto"/>
        <w:jc w:val="both"/>
        <w:rPr>
          <w:b/>
          <w:bCs/>
        </w:rPr>
      </w:pPr>
    </w:p>
    <w:p w14:paraId="55BCDD5D" w14:textId="77777777" w:rsidR="00811ED4" w:rsidRPr="000F6626" w:rsidRDefault="00811ED4" w:rsidP="000960F1">
      <w:pPr>
        <w:jc w:val="both"/>
      </w:pPr>
    </w:p>
    <w:p w14:paraId="49852E46" w14:textId="206849FA" w:rsidR="007C52B2" w:rsidRPr="000F6626" w:rsidRDefault="00120912" w:rsidP="00CA54A5">
      <w:pPr>
        <w:jc w:val="both"/>
      </w:pPr>
      <w:r w:rsidRPr="000F6626">
        <w:t>Главы</w:t>
      </w:r>
      <w:r w:rsidR="00CA54A5" w:rsidRPr="000F6626">
        <w:t xml:space="preserve"> администрации района                                          </w:t>
      </w:r>
      <w:r w:rsidR="00CE10B6" w:rsidRPr="000F6626">
        <w:t xml:space="preserve">            </w:t>
      </w:r>
      <w:r w:rsidR="006866EF" w:rsidRPr="000F6626">
        <w:t xml:space="preserve">А.М. </w:t>
      </w:r>
      <w:proofErr w:type="spellStart"/>
      <w:r w:rsidR="006866EF" w:rsidRPr="000F6626">
        <w:t>Ченин</w:t>
      </w:r>
      <w:proofErr w:type="spellEnd"/>
    </w:p>
    <w:p w14:paraId="154D0614" w14:textId="77777777" w:rsidR="00FA01C2" w:rsidRDefault="00FA01C2" w:rsidP="00CA54A5">
      <w:pPr>
        <w:jc w:val="both"/>
      </w:pPr>
    </w:p>
    <w:p w14:paraId="71E3DDE3" w14:textId="77777777" w:rsidR="000F6626" w:rsidRDefault="000F6626" w:rsidP="000F6626">
      <w:pPr>
        <w:jc w:val="both"/>
      </w:pPr>
    </w:p>
    <w:p w14:paraId="04A29C87" w14:textId="080639CB" w:rsidR="00FA01C2" w:rsidRPr="005A04BE" w:rsidRDefault="000F6626" w:rsidP="000F6626">
      <w:pPr>
        <w:jc w:val="both"/>
      </w:pPr>
      <w:r>
        <w:t>И.В. Тищенко</w:t>
      </w:r>
    </w:p>
    <w:p w14:paraId="6D5B9978" w14:textId="3B25BA23" w:rsidR="00FA01C2" w:rsidRPr="005A04BE" w:rsidRDefault="00435FD3" w:rsidP="007203FC">
      <w:pPr>
        <w:jc w:val="both"/>
      </w:pPr>
      <w:r>
        <w:t>3-06-15</w:t>
      </w:r>
    </w:p>
    <w:sectPr w:rsidR="00FA01C2" w:rsidRPr="005A04BE" w:rsidSect="0067060D">
      <w:pgSz w:w="11906" w:h="16838"/>
      <w:pgMar w:top="680" w:right="99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21B5C"/>
    <w:multiLevelType w:val="hybridMultilevel"/>
    <w:tmpl w:val="7AE89F8C"/>
    <w:lvl w:ilvl="0" w:tplc="2990C5E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5F38"/>
    <w:multiLevelType w:val="multilevel"/>
    <w:tmpl w:val="750248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693E3F16"/>
    <w:multiLevelType w:val="hybridMultilevel"/>
    <w:tmpl w:val="38B007FA"/>
    <w:lvl w:ilvl="0" w:tplc="7C9CCBAC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BD64BA9"/>
    <w:multiLevelType w:val="multilevel"/>
    <w:tmpl w:val="750248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746A6142"/>
    <w:multiLevelType w:val="multilevel"/>
    <w:tmpl w:val="E1DC3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F1"/>
    <w:rsid w:val="00000ADE"/>
    <w:rsid w:val="000426C0"/>
    <w:rsid w:val="00044D77"/>
    <w:rsid w:val="00077F64"/>
    <w:rsid w:val="000921B9"/>
    <w:rsid w:val="000960F1"/>
    <w:rsid w:val="000F6626"/>
    <w:rsid w:val="00120912"/>
    <w:rsid w:val="001D3BAB"/>
    <w:rsid w:val="001D3F46"/>
    <w:rsid w:val="00203F4C"/>
    <w:rsid w:val="00251835"/>
    <w:rsid w:val="00261C03"/>
    <w:rsid w:val="00264146"/>
    <w:rsid w:val="00285E93"/>
    <w:rsid w:val="00286588"/>
    <w:rsid w:val="002E4ED3"/>
    <w:rsid w:val="002F67C5"/>
    <w:rsid w:val="00424F69"/>
    <w:rsid w:val="00435FD3"/>
    <w:rsid w:val="00463532"/>
    <w:rsid w:val="00467491"/>
    <w:rsid w:val="004C1FE5"/>
    <w:rsid w:val="00552CE7"/>
    <w:rsid w:val="005A04BE"/>
    <w:rsid w:val="005B63C4"/>
    <w:rsid w:val="005E6F71"/>
    <w:rsid w:val="006075D0"/>
    <w:rsid w:val="0067060D"/>
    <w:rsid w:val="0067581F"/>
    <w:rsid w:val="0067676B"/>
    <w:rsid w:val="006866EF"/>
    <w:rsid w:val="00691B5A"/>
    <w:rsid w:val="00703BE7"/>
    <w:rsid w:val="007203FC"/>
    <w:rsid w:val="00777C96"/>
    <w:rsid w:val="00787B55"/>
    <w:rsid w:val="007932A1"/>
    <w:rsid w:val="007B17FA"/>
    <w:rsid w:val="007B68C3"/>
    <w:rsid w:val="007C52B2"/>
    <w:rsid w:val="007D3BE7"/>
    <w:rsid w:val="00811ED4"/>
    <w:rsid w:val="00934BA5"/>
    <w:rsid w:val="00944155"/>
    <w:rsid w:val="00993EDF"/>
    <w:rsid w:val="009B4C6F"/>
    <w:rsid w:val="009C7174"/>
    <w:rsid w:val="009D4EF2"/>
    <w:rsid w:val="00A0794E"/>
    <w:rsid w:val="00A137CF"/>
    <w:rsid w:val="00A91B82"/>
    <w:rsid w:val="00AE7389"/>
    <w:rsid w:val="00B12C36"/>
    <w:rsid w:val="00B74B48"/>
    <w:rsid w:val="00BC253B"/>
    <w:rsid w:val="00BC780C"/>
    <w:rsid w:val="00C201DE"/>
    <w:rsid w:val="00C51BAE"/>
    <w:rsid w:val="00CA54A5"/>
    <w:rsid w:val="00CD3487"/>
    <w:rsid w:val="00CE10B6"/>
    <w:rsid w:val="00CE1C57"/>
    <w:rsid w:val="00CE7960"/>
    <w:rsid w:val="00D21287"/>
    <w:rsid w:val="00D73B36"/>
    <w:rsid w:val="00DC2E9B"/>
    <w:rsid w:val="00DE5E4D"/>
    <w:rsid w:val="00DF2846"/>
    <w:rsid w:val="00E004F4"/>
    <w:rsid w:val="00E21F22"/>
    <w:rsid w:val="00E31DCC"/>
    <w:rsid w:val="00E80FBF"/>
    <w:rsid w:val="00EA61FE"/>
    <w:rsid w:val="00EC08D6"/>
    <w:rsid w:val="00F24E8D"/>
    <w:rsid w:val="00F4256B"/>
    <w:rsid w:val="00F754F1"/>
    <w:rsid w:val="00F76E42"/>
    <w:rsid w:val="00F94373"/>
    <w:rsid w:val="00FA01C2"/>
    <w:rsid w:val="00FA5FC2"/>
    <w:rsid w:val="00F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6F7C"/>
  <w15:docId w15:val="{12FCAB95-77C8-4991-A0D7-53682E29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F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866EF"/>
    <w:pPr>
      <w:keepNext/>
      <w:overflowPunct w:val="0"/>
      <w:autoSpaceDE w:val="0"/>
      <w:autoSpaceDN w:val="0"/>
      <w:adjustRightInd w:val="0"/>
      <w:ind w:left="-70" w:right="-212" w:hanging="142"/>
      <w:jc w:val="center"/>
      <w:textAlignment w:val="baseline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0F1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11ED4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6866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aliases w:val="ТЗ список,Абзац списка литеральный,List Paragraph,FooterText,numbered,Bullet 1,Use Case List Paragraph,it_List1,асз.Списка,Абзац основного текста,Маркер,Paragraphe de liste1,Bulletr List Paragraph,lp1,Цветной список - Акцент 11"/>
    <w:basedOn w:val="a"/>
    <w:uiPriority w:val="34"/>
    <w:qFormat/>
    <w:rsid w:val="00286588"/>
    <w:pPr>
      <w:ind w:left="720"/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C0C2-7AE2-404E-B992-E3A55BB5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Yprav</cp:lastModifiedBy>
  <cp:revision>4</cp:revision>
  <cp:lastPrinted>2024-12-05T07:11:00Z</cp:lastPrinted>
  <dcterms:created xsi:type="dcterms:W3CDTF">2024-12-05T05:53:00Z</dcterms:created>
  <dcterms:modified xsi:type="dcterms:W3CDTF">2024-12-05T07:23:00Z</dcterms:modified>
</cp:coreProperties>
</file>